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62C" w:rsidRDefault="00E6362C" w:rsidP="00E6362C">
      <w:pPr>
        <w:jc w:val="center"/>
        <w:rPr>
          <w:b/>
          <w:sz w:val="28"/>
          <w:szCs w:val="28"/>
        </w:rPr>
      </w:pPr>
    </w:p>
    <w:p w:rsidR="00E6362C" w:rsidRDefault="00E6362C" w:rsidP="00E6362C">
      <w:pPr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7819B1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657240">
        <w:rPr>
          <w:sz w:val="28"/>
          <w:szCs w:val="28"/>
        </w:rPr>
        <w:t>Стихотворение А. Прокофьева «Березка».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наизусть;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numPr>
          <w:ilvl w:val="0"/>
          <w:numId w:val="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по ролям стр. 60-61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лета.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61-62;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7819B1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и самостоятельное заучивание </w:t>
      </w:r>
    </w:p>
    <w:p w:rsidR="00E6362C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61-62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самостоятельное заучивание наизусть;</w:t>
      </w:r>
    </w:p>
    <w:p w:rsidR="00E6362C" w:rsidRPr="00C76303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стихотворения стр. 62  </w:t>
      </w:r>
      <w:r w:rsidRPr="00C76303">
        <w:rPr>
          <w:sz w:val="28"/>
          <w:szCs w:val="28"/>
        </w:rPr>
        <w:t xml:space="preserve">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наизусть   стр. 60-61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657240">
        <w:rPr>
          <w:b/>
          <w:sz w:val="28"/>
          <w:szCs w:val="28"/>
        </w:rPr>
        <w:t xml:space="preserve">: </w:t>
      </w:r>
      <w:r w:rsidRPr="00657240">
        <w:rPr>
          <w:sz w:val="28"/>
          <w:szCs w:val="28"/>
        </w:rPr>
        <w:t xml:space="preserve">      Стихотворение Ю. Гордиенко «Вот и  клонится</w:t>
      </w:r>
      <w:r>
        <w:rPr>
          <w:sz w:val="28"/>
          <w:szCs w:val="28"/>
        </w:rPr>
        <w:t xml:space="preserve"> </w:t>
      </w:r>
    </w:p>
    <w:p w:rsidR="00E6362C" w:rsidRPr="007819B1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657240">
        <w:rPr>
          <w:sz w:val="28"/>
          <w:szCs w:val="28"/>
        </w:rPr>
        <w:t xml:space="preserve"> лето к закату».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наизусть, самостоятельному заучиванию стихотворений;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заучивании стихотворений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Долгожданный дан звонок –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лета.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61-62;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7819B1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и самостоятельное заучивание </w:t>
      </w:r>
    </w:p>
    <w:p w:rsidR="00E6362C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61-62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самостоятельное заучивание наизусть;</w:t>
      </w:r>
    </w:p>
    <w:p w:rsidR="00E6362C" w:rsidRPr="00C76303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стихотворения стр. 62  </w:t>
      </w:r>
      <w:r w:rsidRPr="00C76303">
        <w:rPr>
          <w:sz w:val="28"/>
          <w:szCs w:val="28"/>
        </w:rPr>
        <w:t xml:space="preserve">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наизусть   стр. 60-61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982A15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BF29E7">
        <w:rPr>
          <w:sz w:val="28"/>
          <w:szCs w:val="28"/>
        </w:rPr>
        <w:t xml:space="preserve"> </w:t>
      </w:r>
      <w:r w:rsidRPr="00DD5B2F">
        <w:rPr>
          <w:sz w:val="28"/>
          <w:szCs w:val="28"/>
        </w:rPr>
        <w:t>Обобщающий урок по теме «Лето».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обобщить  и закрепить знания учащихся по видам летним приметам, по изученным произведениям раздела;</w:t>
      </w:r>
    </w:p>
    <w:p w:rsidR="00E6362C" w:rsidRDefault="00E6362C" w:rsidP="00E6362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E6362C" w:rsidRPr="00F22D82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>воспитывать интерес к учебе, предмету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раскраски летних пейзажей, цветные карандаши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Default="00E6362C" w:rsidP="00E6362C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выразительно читать наизусть   стр. 60-61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Pr="00BF29E7" w:rsidRDefault="00E6362C" w:rsidP="00E6362C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на повторение летних примет, названия месяцев….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63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DD5B2F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стр. 63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с раскрасками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проведение выставки работ уч-ся (работы в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>)</w:t>
      </w:r>
    </w:p>
    <w:p w:rsidR="00E6362C" w:rsidRPr="006C2554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подготовиться к написанию сочинения «Летний день каникул».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DB34E5" w:rsidRDefault="00E6362C" w:rsidP="00E6362C"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</w:t>
      </w:r>
      <w:r w:rsidRPr="00DB34E5">
        <w:rPr>
          <w:sz w:val="28"/>
          <w:szCs w:val="28"/>
        </w:rPr>
        <w:t>Сочинение «Летний день каникул»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последовательно, в соответствии с планом воспроизводить текст, точно употреблять слова в речи, избега</w:t>
      </w:r>
      <w:r>
        <w:rPr>
          <w:sz w:val="28"/>
          <w:szCs w:val="28"/>
        </w:rPr>
        <w:t>ть повторов одних и тех же слов;</w:t>
      </w:r>
    </w:p>
    <w:p w:rsidR="00E6362C" w:rsidRDefault="00E6362C" w:rsidP="00E6362C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развивать логическое мышление учащихся, активизировать пассивный словарь, 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6362C" w:rsidRPr="00F22D82" w:rsidRDefault="00E6362C" w:rsidP="00E6362C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интерес, любовь, сострадание к живому миру природы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тетрадь, картинки летних пейзажей, примерное сочинение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Default="00E6362C" w:rsidP="00E6362C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proofErr w:type="gramStart"/>
      <w:r>
        <w:rPr>
          <w:b/>
          <w:sz w:val="28"/>
          <w:szCs w:val="28"/>
        </w:rPr>
        <w:t xml:space="preserve"> </w:t>
      </w:r>
      <w:r w:rsidRPr="00C04419">
        <w:rPr>
          <w:b/>
          <w:sz w:val="28"/>
          <w:szCs w:val="28"/>
        </w:rPr>
        <w:t>: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-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летних признаков в природе.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рассказы детей на самый интересный день каникул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 знакомство уч-ся с примерными сочинениями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написание сочинения на черновиках;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проверка учителем;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переписывание сочинения в тетради по развитию речи.</w:t>
      </w:r>
      <w:r w:rsidRPr="00C76303">
        <w:rPr>
          <w:sz w:val="28"/>
          <w:szCs w:val="28"/>
        </w:rPr>
        <w:t xml:space="preserve">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дописать сочинения.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DB34E5" w:rsidRDefault="00E6362C" w:rsidP="00E6362C">
      <w:pPr>
        <w:shd w:val="clear" w:color="auto" w:fill="FEFEFE"/>
        <w:spacing w:before="195" w:after="195" w:line="360" w:lineRule="atLeast"/>
        <w:ind w:left="210" w:right="150"/>
        <w:jc w:val="center"/>
        <w:rPr>
          <w:rFonts w:ascii="Verdana" w:hAnsi="Verdana"/>
          <w:sz w:val="21"/>
          <w:szCs w:val="21"/>
        </w:rPr>
      </w:pPr>
      <w:r w:rsidRPr="00A50C5D">
        <w:rPr>
          <w:rStyle w:val="ucoz-forum-post"/>
          <w:rFonts w:ascii="Verdana" w:eastAsiaTheme="majorEastAsia" w:hAnsi="Verdana"/>
          <w:sz w:val="20"/>
          <w:szCs w:val="20"/>
          <w:shd w:val="clear" w:color="auto" w:fill="FFFFFF"/>
        </w:rPr>
        <w:lastRenderedPageBreak/>
        <w:t>Примерные с</w:t>
      </w:r>
      <w:r>
        <w:rPr>
          <w:rStyle w:val="ucoz-forum-post"/>
          <w:rFonts w:ascii="Verdana" w:eastAsiaTheme="majorEastAsia" w:hAnsi="Verdana"/>
          <w:sz w:val="20"/>
          <w:szCs w:val="20"/>
          <w:shd w:val="clear" w:color="auto" w:fill="FFFFFF"/>
        </w:rPr>
        <w:t>о</w:t>
      </w:r>
      <w:r w:rsidRPr="00A50C5D">
        <w:rPr>
          <w:rStyle w:val="ucoz-forum-post"/>
          <w:rFonts w:ascii="Verdana" w:eastAsiaTheme="majorEastAsia" w:hAnsi="Verdana"/>
          <w:sz w:val="20"/>
          <w:szCs w:val="20"/>
          <w:shd w:val="clear" w:color="auto" w:fill="FFFFFF"/>
        </w:rPr>
        <w:t>чинения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Лето – это самая прекрасная пора на планете. Земля согрета солнцем. Цветут сады и цветы. Деревья все покрыты зелеными листиками. На улице поют птички, трудятся насекомые. Летом совсем не хочется сидеть дома. Погода манит тебя на улицу, где можно провести весело целый день.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Я люблю гулять на улице со своими друзьями. Мы играем в прядки, в казаки – разбойники и футбол. Любим бадминтон и настольный теннис. Солнышко согревает нас своими лучами, поэтому мы все загорелые.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Я люблю лето за летние радости. Можно есть много фруктов и овощей. Я очень люблю клубнику, малину, яблоки и абрикосы. Мне нравится аромат алычи и сочность дыни, а арбуз – это не просто ягода, а очень вкусное лекарство.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Еще мне нравятся такие летние радости, как купание в речке и в море. Море всегда соленое и бескрайнее. На речке поют птички, и приятно шелестит листва растущих рядом деревьев. Нам нравится с друзьями ходить загорать на пляж. Там мы всегда активно проводим время. Мы берем с собой мяч и играем в волейбол.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Летом приятно почитать книжку на улице, находясь в прохладе. Школьная программа одолевается быстрее и охотнее.</w:t>
      </w:r>
      <w:r w:rsidRPr="00A50C5D">
        <w:rPr>
          <w:color w:val="333333"/>
        </w:rPr>
        <w:br/>
        <w:t>Еще мне всегда в радость</w:t>
      </w:r>
      <w:r w:rsidRPr="00A50C5D">
        <w:rPr>
          <w:rStyle w:val="apple-converted-space"/>
          <w:rFonts w:eastAsiaTheme="majorEastAsia"/>
          <w:color w:val="333333"/>
        </w:rPr>
        <w:t> </w:t>
      </w:r>
      <w:hyperlink r:id="rId5" w:tooltip="Рыбалка (школьное сочинение для 3 класса)" w:history="1">
        <w:r w:rsidRPr="00A50C5D">
          <w:rPr>
            <w:rStyle w:val="af5"/>
            <w:rFonts w:eastAsiaTheme="majorEastAsia"/>
          </w:rPr>
          <w:t>ходить на рыбалку</w:t>
        </w:r>
      </w:hyperlink>
      <w:r w:rsidRPr="00A50C5D">
        <w:t>.</w:t>
      </w:r>
      <w:r w:rsidRPr="00A50C5D">
        <w:rPr>
          <w:color w:val="333333"/>
        </w:rPr>
        <w:t xml:space="preserve"> Сидишь ранним утром с удочкой, и ждешь, пока рыбка поймается тебе на крючок. Бабушка всегда вкусно готовит пойманную рыбу. Она может сварить из нее уху или очень вкусно пожарить.</w:t>
      </w:r>
    </w:p>
    <w:p w:rsidR="00E6362C" w:rsidRDefault="00E6362C" w:rsidP="00E6362C">
      <w:pPr>
        <w:tabs>
          <w:tab w:val="left" w:pos="900"/>
        </w:tabs>
        <w:rPr>
          <w:sz w:val="28"/>
          <w:szCs w:val="28"/>
        </w:rPr>
      </w:pP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Люблю лето. Летом можно гулять целый день, играть в компьютер или заниматься изучением нового неизвестного для тебя дела. Летом я встречаюсь с друзьями, которых не было возможности увидеть зимой. Летом я читаю книги и играю в компьютер.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Летом я занимаюсь спортом. Мне нравиться то, что летом можно наслаждаться хорошей погодой, неспешным ритмом жизни и красотой вокруг. Летом можно помогать родителям и бабушке с дедушкой по хозяйству. Летом можно найти новых друзей и поддерживать дружбу со старыми друзьями.</w:t>
      </w:r>
    </w:p>
    <w:p w:rsidR="00E6362C" w:rsidRPr="00A50C5D" w:rsidRDefault="00E6362C" w:rsidP="00E6362C">
      <w:pPr>
        <w:pStyle w:val="af4"/>
        <w:shd w:val="clear" w:color="auto" w:fill="FFFFFF"/>
        <w:spacing w:before="0" w:beforeAutospacing="0" w:after="0" w:afterAutospacing="0"/>
        <w:rPr>
          <w:color w:val="333333"/>
        </w:rPr>
      </w:pPr>
      <w:r w:rsidRPr="00A50C5D">
        <w:rPr>
          <w:color w:val="333333"/>
        </w:rPr>
        <w:t>Летом можно готовиться к учебному году не спеша. Читать литературу, которую задали, когда душе будет угодно.</w:t>
      </w:r>
    </w:p>
    <w:p w:rsidR="00E6362C" w:rsidRPr="00A50C5D" w:rsidRDefault="00E6362C" w:rsidP="00E6362C">
      <w:pPr>
        <w:pStyle w:val="c3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A50C5D">
        <w:rPr>
          <w:rStyle w:val="c0"/>
          <w:rFonts w:eastAsiaTheme="majorEastAsia"/>
          <w:color w:val="000000"/>
          <w:bdr w:val="none" w:sz="0" w:space="0" w:color="auto" w:frame="1"/>
        </w:rPr>
        <w:t>Один день летних каникул.</w:t>
      </w:r>
    </w:p>
    <w:p w:rsidR="00E6362C" w:rsidRPr="00A50C5D" w:rsidRDefault="00E6362C" w:rsidP="00E6362C">
      <w:pPr>
        <w:pStyle w:val="c2"/>
        <w:spacing w:before="0" w:beforeAutospacing="0" w:after="0" w:afterAutospacing="0"/>
        <w:ind w:firstLine="540"/>
        <w:jc w:val="both"/>
        <w:textAlignment w:val="baseline"/>
        <w:rPr>
          <w:color w:val="000000"/>
        </w:rPr>
      </w:pPr>
      <w:r w:rsidRPr="00A50C5D">
        <w:rPr>
          <w:rStyle w:val="c0"/>
          <w:rFonts w:eastAsiaTheme="majorEastAsia"/>
          <w:color w:val="000000"/>
          <w:bdr w:val="none" w:sz="0" w:space="0" w:color="auto" w:frame="1"/>
        </w:rPr>
        <w:t xml:space="preserve">На летних каникулах я был в деревне.  </w:t>
      </w:r>
    </w:p>
    <w:p w:rsidR="00E6362C" w:rsidRPr="00A50C5D" w:rsidRDefault="00E6362C" w:rsidP="00E6362C">
      <w:pPr>
        <w:pStyle w:val="c5"/>
        <w:spacing w:before="0" w:beforeAutospacing="0" w:after="0" w:afterAutospacing="0"/>
        <w:jc w:val="both"/>
        <w:textAlignment w:val="baseline"/>
        <w:rPr>
          <w:color w:val="000000"/>
        </w:rPr>
      </w:pPr>
      <w:r w:rsidRPr="00A50C5D">
        <w:rPr>
          <w:rStyle w:val="c0"/>
          <w:rFonts w:eastAsiaTheme="majorEastAsia"/>
          <w:color w:val="000000"/>
          <w:bdr w:val="none" w:sz="0" w:space="0" w:color="auto" w:frame="1"/>
        </w:rPr>
        <w:t>      Дело было так. Как обычно утром я и дедушка пошли на рыбалку. Все остальные ещё спали. Мы пошли через дворы, через мостик над оврагом, через стройку, через дорогу - на развалины, создававшие мелкое каменистое дно, как будто это специально было сделано. Ведь  всё это - райский уголок для любого окуня. Тут же мы обычно и уклейку ловили. Пришли и штук пять выловили, а потом  рыба ловиться перестала...</w:t>
      </w:r>
    </w:p>
    <w:p w:rsidR="00E6362C" w:rsidRPr="00A50C5D" w:rsidRDefault="00E6362C" w:rsidP="00E6362C">
      <w:pPr>
        <w:pStyle w:val="c2"/>
        <w:spacing w:before="0" w:beforeAutospacing="0" w:after="0" w:afterAutospacing="0"/>
        <w:ind w:firstLine="540"/>
        <w:jc w:val="both"/>
        <w:textAlignment w:val="baseline"/>
        <w:rPr>
          <w:color w:val="000000"/>
        </w:rPr>
      </w:pPr>
      <w:r w:rsidRPr="00A50C5D">
        <w:rPr>
          <w:rStyle w:val="c0"/>
          <w:rFonts w:eastAsiaTheme="majorEastAsia"/>
          <w:color w:val="000000"/>
          <w:bdr w:val="none" w:sz="0" w:space="0" w:color="auto" w:frame="1"/>
        </w:rPr>
        <w:t> Дедушка уже думал пойти домой, а я решил половить в месте, где рядом было мелководье, и по периметру расставлены палки.  Там было видно, что мелководье переходит в яму, в таких ямах  обычно стоит рыба. Забросил. Поплавок резко пошёл вниз! Попробовал вытащить - не получилось. Попробовал  более резко - нет. Думаю: «Эх, зацепилось...». Вдруг,  чувствую я сопротивление рыбьих плавников и что-то тяжёлое. Потянул  с силой вверх и вправо, вот уж  рыба плещет по водной глади. Потом я  вытащил рыбу из воды. Это оказался жирный восемнадцатисантиметровый окунь-разбойник с павлиньей окраской растопыренных, как иглы, плавников. Так это он всю уклейку в округе гонял!</w:t>
      </w:r>
    </w:p>
    <w:p w:rsidR="00E6362C" w:rsidRPr="00A50C5D" w:rsidRDefault="00E6362C" w:rsidP="00E6362C">
      <w:pPr>
        <w:pStyle w:val="c2"/>
        <w:spacing w:before="0" w:beforeAutospacing="0" w:after="0" w:afterAutospacing="0"/>
        <w:ind w:firstLine="540"/>
        <w:jc w:val="both"/>
        <w:textAlignment w:val="baseline"/>
        <w:rPr>
          <w:color w:val="000000"/>
        </w:rPr>
      </w:pPr>
      <w:r w:rsidRPr="00A50C5D">
        <w:rPr>
          <w:rStyle w:val="c0"/>
          <w:rFonts w:eastAsiaTheme="majorEastAsia"/>
          <w:color w:val="000000"/>
          <w:bdr w:val="none" w:sz="0" w:space="0" w:color="auto" w:frame="1"/>
        </w:rPr>
        <w:t>Вот так я поймал своего  самого большого окуня. И именно этот день мне больше всего запомнился.</w:t>
      </w:r>
    </w:p>
    <w:p w:rsidR="00E6362C" w:rsidRDefault="00E6362C" w:rsidP="00E6362C"/>
    <w:p w:rsidR="00E6362C" w:rsidRDefault="00E6362C" w:rsidP="00E6362C"/>
    <w:p w:rsidR="00E6362C" w:rsidRDefault="00E6362C" w:rsidP="00E6362C"/>
    <w:p w:rsidR="00E6362C" w:rsidRDefault="00E6362C" w:rsidP="00E6362C"/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A50C5D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По Г. </w:t>
      </w:r>
      <w:proofErr w:type="spellStart"/>
      <w:r w:rsidRPr="00A50C5D">
        <w:rPr>
          <w:sz w:val="28"/>
          <w:szCs w:val="28"/>
        </w:rPr>
        <w:t>Скребицкому</w:t>
      </w:r>
      <w:proofErr w:type="spellEnd"/>
      <w:r w:rsidRPr="00A50C5D">
        <w:rPr>
          <w:sz w:val="28"/>
          <w:szCs w:val="28"/>
        </w:rPr>
        <w:t xml:space="preserve"> «Сентябрь».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повторить и закрепить название месяцев по временам года, угадывать время года по ее признакам;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природе)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картинки осенних пейзажей</w:t>
      </w:r>
      <w:r w:rsidRPr="00C04419">
        <w:rPr>
          <w:sz w:val="28"/>
          <w:szCs w:val="28"/>
        </w:rPr>
        <w:t>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95744C" w:rsidRDefault="00E6362C" w:rsidP="00E6362C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E6362C" w:rsidRPr="00BC07D4" w:rsidRDefault="00E6362C" w:rsidP="00E6362C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выборочное чтение сочинений уч-ся 2-3 человека.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месяцев по временам года, описание изменений в природе по временам года.</w:t>
      </w:r>
    </w:p>
    <w:p w:rsidR="00E6362C" w:rsidRPr="00E6362C" w:rsidRDefault="00E6362C" w:rsidP="00E6362C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 стр.  64-65;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65.</w:t>
      </w:r>
    </w:p>
    <w:p w:rsidR="00E6362C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подробному пересказу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20AAE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текста по описанию осеннего дня (продолжительность, описание осеннего леса по наблюдениям уч-ся);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ответы на вопросы в учебнике стр. 65.</w:t>
      </w:r>
      <w:r w:rsidRPr="00C76303">
        <w:rPr>
          <w:sz w:val="28"/>
          <w:szCs w:val="28"/>
        </w:rPr>
        <w:t xml:space="preserve">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отвечать на вопросы и пересказывать стр. 64-65.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Pr="0063157F">
        <w:rPr>
          <w:sz w:val="28"/>
          <w:szCs w:val="28"/>
        </w:rPr>
        <w:t>По  И. Соколову-Никитину  «Золотая осень».</w:t>
      </w:r>
    </w:p>
    <w:p w:rsidR="00E6362C" w:rsidRPr="007819B1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7819B1">
        <w:rPr>
          <w:sz w:val="28"/>
          <w:szCs w:val="28"/>
        </w:rPr>
        <w:t xml:space="preserve">Знакомство с текстом.   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 </w:t>
      </w:r>
      <w:r>
        <w:rPr>
          <w:color w:val="000000"/>
          <w:sz w:val="28"/>
          <w:szCs w:val="28"/>
        </w:rPr>
        <w:t>содержанием рассказа</w:t>
      </w:r>
      <w:r>
        <w:rPr>
          <w:sz w:val="28"/>
          <w:szCs w:val="28"/>
        </w:rPr>
        <w:t>;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тетради, картинки осенних пейзажей</w:t>
      </w:r>
      <w:r w:rsidRPr="00C04419">
        <w:rPr>
          <w:sz w:val="28"/>
          <w:szCs w:val="28"/>
        </w:rPr>
        <w:t>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7819B1" w:rsidRDefault="00E6362C" w:rsidP="00E6362C">
      <w:pPr>
        <w:pStyle w:val="ab"/>
        <w:numPr>
          <w:ilvl w:val="0"/>
          <w:numId w:val="9"/>
        </w:numPr>
        <w:ind w:left="0"/>
        <w:rPr>
          <w:sz w:val="28"/>
          <w:szCs w:val="28"/>
        </w:rPr>
      </w:pPr>
      <w:r w:rsidRPr="007819B1">
        <w:rPr>
          <w:b/>
          <w:sz w:val="28"/>
          <w:szCs w:val="28"/>
        </w:rPr>
        <w:t>Организационный момент</w:t>
      </w:r>
      <w:r w:rsidRPr="007819B1">
        <w:rPr>
          <w:sz w:val="28"/>
          <w:szCs w:val="28"/>
        </w:rPr>
        <w:t>.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отвечать на вопросы и пересказывать стр. 64-65.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в природе ранней и поздней осени, повторение летних месяцев, осенних, и т.д.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66-67;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67-68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о приметах осени: в саду, в полях, в лесу;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 работа с планом пересказа 5 вопрос;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пересказ по плану.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по плану в тетрадях,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66-68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7819B1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>Стихотворение  К. Бальмонта «Осень».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наизусть;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осенний пейзаж.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по плану в тетрадях,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66-68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осени.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68;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7819B1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</w:t>
      </w:r>
    </w:p>
    <w:p w:rsidR="00E6362C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9178B" w:rsidRDefault="00E6362C" w:rsidP="00E6362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68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самостоятельное заучивание наизусть;</w:t>
      </w:r>
    </w:p>
    <w:p w:rsidR="00E6362C" w:rsidRPr="00C76303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стихотворения  </w:t>
      </w:r>
      <w:r w:rsidRPr="00C76303">
        <w:rPr>
          <w:sz w:val="28"/>
          <w:szCs w:val="28"/>
        </w:rPr>
        <w:t xml:space="preserve">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наизусть   стр. 68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F41648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По Г. </w:t>
      </w:r>
      <w:proofErr w:type="spellStart"/>
      <w:r w:rsidRPr="00C72721">
        <w:rPr>
          <w:sz w:val="28"/>
          <w:szCs w:val="28"/>
        </w:rPr>
        <w:t>Скребицкому</w:t>
      </w:r>
      <w:proofErr w:type="spellEnd"/>
      <w:r w:rsidRPr="00C72721">
        <w:rPr>
          <w:sz w:val="28"/>
          <w:szCs w:val="28"/>
        </w:rPr>
        <w:t xml:space="preserve"> « Добро пожаловать!»   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E6362C" w:rsidRDefault="00E6362C" w:rsidP="00E6362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6362C" w:rsidRPr="00F22D82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F41648" w:rsidRDefault="00E6362C" w:rsidP="00E6362C">
      <w:pPr>
        <w:pStyle w:val="ab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</w:t>
      </w:r>
      <w:r>
        <w:rPr>
          <w:sz w:val="28"/>
          <w:szCs w:val="28"/>
        </w:rPr>
        <w:t>ошо, активно работать на уроке.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наизусть   стр. 68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осенью и поведением зимующих животных.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69-71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71 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цепочкой по предложению;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70 (совместная с учителем, вопрос 5.)</w:t>
      </w:r>
      <w:r w:rsidRPr="00C76303">
        <w:rPr>
          <w:sz w:val="28"/>
          <w:szCs w:val="28"/>
        </w:rPr>
        <w:t xml:space="preserve">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стр.69-71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F42009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F42009">
        <w:rPr>
          <w:sz w:val="28"/>
          <w:szCs w:val="28"/>
        </w:rPr>
        <w:t>Рассказ  В. Астафьева « Осенние грусти…»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рассказа, учить выражать свои мысли;</w:t>
      </w:r>
    </w:p>
    <w:p w:rsidR="00E6362C" w:rsidRDefault="00E6362C" w:rsidP="00E6362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E6362C" w:rsidRPr="00F22D82" w:rsidRDefault="00E6362C" w:rsidP="00E6362C">
      <w:pPr>
        <w:rPr>
          <w:sz w:val="28"/>
          <w:szCs w:val="28"/>
        </w:rPr>
      </w:pP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тетрадь, цветные карандаши</w:t>
      </w:r>
      <w:r w:rsidRPr="00C04419">
        <w:rPr>
          <w:sz w:val="28"/>
          <w:szCs w:val="28"/>
        </w:rPr>
        <w:t>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Default="00E6362C" w:rsidP="00E6362C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D438DC" w:rsidRDefault="00E6362C" w:rsidP="00E6362C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стр.69-71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осенних изменений в природе.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рассказа   стр. 72-73;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73 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рассказа;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ответы детей на описание поздней осени в нашей станице;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зарисовка в тетради (осеннего ненастья).</w:t>
      </w:r>
      <w:r w:rsidRPr="00C76303">
        <w:rPr>
          <w:sz w:val="28"/>
          <w:szCs w:val="28"/>
        </w:rPr>
        <w:t xml:space="preserve">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72-73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7819B1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C92E42">
        <w:rPr>
          <w:sz w:val="28"/>
          <w:szCs w:val="28"/>
        </w:rPr>
        <w:t>Стихотворения  И. Бунина  «Первый снег».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наизусть с соблюдением пауз;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</w:p>
    <w:p w:rsidR="00E6362C" w:rsidRDefault="00E6362C" w:rsidP="00E6362C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осенний пейзаж.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numPr>
          <w:ilvl w:val="0"/>
          <w:numId w:val="1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</w:t>
      </w:r>
      <w:r>
        <w:rPr>
          <w:sz w:val="28"/>
          <w:szCs w:val="28"/>
        </w:rPr>
        <w:t xml:space="preserve"> уроке. Желаю всем нам успехов!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стр. 72-73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месяцев по временам года.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73;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7819B1" w:rsidRDefault="00E6362C" w:rsidP="00E6362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</w:t>
      </w:r>
    </w:p>
    <w:p w:rsidR="00E6362C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9178B" w:rsidRDefault="00E6362C" w:rsidP="00E6362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стр.73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самостоятельное заучивание наизусть;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стихотворения  стр. 74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пробное чтение уч-ся стихотворения наизусть.</w:t>
      </w:r>
      <w:r w:rsidRPr="00C76303">
        <w:rPr>
          <w:sz w:val="28"/>
          <w:szCs w:val="28"/>
        </w:rPr>
        <w:t xml:space="preserve">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наизусть   стр. 73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982A15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BF29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92E42">
        <w:rPr>
          <w:sz w:val="28"/>
          <w:szCs w:val="28"/>
        </w:rPr>
        <w:t>Обобщение по теме «Осень».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обобщить  и закрепить знания учащихся по видам осенних примет, по изученным произведениям раздела;</w:t>
      </w:r>
    </w:p>
    <w:p w:rsidR="00E6362C" w:rsidRDefault="00E6362C" w:rsidP="00E6362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>воспитывать интерес к учебе, предмету</w:t>
      </w:r>
      <w:r>
        <w:rPr>
          <w:sz w:val="28"/>
          <w:szCs w:val="28"/>
        </w:rPr>
        <w:t>.</w:t>
      </w:r>
    </w:p>
    <w:p w:rsidR="00E6362C" w:rsidRPr="00F22D82" w:rsidRDefault="00E6362C" w:rsidP="00E6362C">
      <w:pPr>
        <w:rPr>
          <w:sz w:val="28"/>
          <w:szCs w:val="28"/>
        </w:rPr>
      </w:pP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раскраски осенних пейзажей, цветные карандаши</w:t>
      </w:r>
      <w:r w:rsidRPr="00C04419">
        <w:rPr>
          <w:sz w:val="28"/>
          <w:szCs w:val="28"/>
        </w:rPr>
        <w:t>.</w:t>
      </w: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Default="00E6362C" w:rsidP="00E6362C">
      <w:pPr>
        <w:numPr>
          <w:ilvl w:val="0"/>
          <w:numId w:val="1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вижу – вы готовы к работе. Начнем.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выразительно читать стихотворение  наизусть   стр. 73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Pr="00BF29E7" w:rsidRDefault="00E6362C" w:rsidP="00E6362C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на повторение осенних примет, названия месяцев….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74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DD5B2F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стр. 74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с раскрасками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проведение выставки работ уч-ся (работы в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>)</w:t>
      </w:r>
    </w:p>
    <w:p w:rsidR="00E6362C" w:rsidRPr="006C2554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подготовиться к внеклассному чтению (сказки народов мира).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982A15" w:rsidRDefault="00E6362C" w:rsidP="00E6362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  <w:u w:val="single"/>
        </w:rPr>
        <w:t xml:space="preserve"> </w:t>
      </w:r>
      <w:proofErr w:type="spellStart"/>
      <w:r w:rsidRPr="00BE5305">
        <w:rPr>
          <w:b/>
          <w:sz w:val="28"/>
          <w:szCs w:val="28"/>
          <w:u w:val="single"/>
        </w:rPr>
        <w:t>Вн</w:t>
      </w:r>
      <w:proofErr w:type="spellEnd"/>
      <w:r w:rsidRPr="00BE5305">
        <w:rPr>
          <w:b/>
          <w:sz w:val="28"/>
          <w:szCs w:val="28"/>
          <w:u w:val="single"/>
        </w:rPr>
        <w:t>. чт.</w:t>
      </w:r>
      <w:r w:rsidRPr="00BE5305">
        <w:rPr>
          <w:sz w:val="28"/>
          <w:szCs w:val="28"/>
        </w:rPr>
        <w:t xml:space="preserve">  Сказки народов мира.</w:t>
      </w:r>
      <w:r>
        <w:t xml:space="preserve">   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</w:p>
    <w:p w:rsidR="00E6362C" w:rsidRDefault="00E6362C" w:rsidP="00E6362C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сборник сказок с цветными иллюстрациями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</w:p>
    <w:p w:rsidR="00E6362C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</w:p>
    <w:p w:rsidR="00E6362C" w:rsidRPr="00C04419" w:rsidRDefault="00E6362C" w:rsidP="00E6362C">
      <w:pPr>
        <w:numPr>
          <w:ilvl w:val="0"/>
          <w:numId w:val="1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E6362C" w:rsidRPr="0043693B" w:rsidRDefault="00E6362C" w:rsidP="00E6362C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E6362C" w:rsidRPr="0043693B" w:rsidRDefault="00E6362C" w:rsidP="00E6362C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E6362C" w:rsidRPr="00BF20BB" w:rsidRDefault="00E6362C" w:rsidP="00E6362C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и обобщение материала по типологии сказок с приведением примеров.</w:t>
      </w:r>
    </w:p>
    <w:p w:rsidR="00E6362C" w:rsidRDefault="00E6362C" w:rsidP="00E6362C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45.</w:t>
      </w:r>
      <w:r w:rsidRPr="00C04419">
        <w:rPr>
          <w:b/>
          <w:sz w:val="28"/>
          <w:szCs w:val="28"/>
        </w:rPr>
        <w:t xml:space="preserve">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C56C09" w:rsidRDefault="00E6362C" w:rsidP="00E6362C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C56C0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C56C09">
        <w:rPr>
          <w:sz w:val="28"/>
          <w:szCs w:val="28"/>
        </w:rPr>
        <w:t xml:space="preserve"> </w:t>
      </w:r>
      <w:r w:rsidRPr="00BE5305">
        <w:rPr>
          <w:sz w:val="28"/>
          <w:szCs w:val="28"/>
        </w:rPr>
        <w:t>Ю. Яковлев. «Колючка».  1 часть. Знакомство с рассказом.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анализировать содержание текста, выделять главное и второстепенное, делить текст на смысловые части, озаглавливать их</w:t>
      </w:r>
      <w:r>
        <w:rPr>
          <w:sz w:val="28"/>
          <w:szCs w:val="28"/>
        </w:rPr>
        <w:t>;</w:t>
      </w:r>
    </w:p>
    <w:p w:rsidR="00E6362C" w:rsidRDefault="00E6362C" w:rsidP="00E6362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E6362C" w:rsidRPr="00F22D82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 тетрадь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Default="00E6362C" w:rsidP="00E6362C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BC07D4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Повернитесь друг к другу и улыбнитесь, передайте теплоту своего сердца друг другу. Возьмитесь за руки и мысленно пожелайте себе и всем, кто рядом, любви, радости и успеха.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proofErr w:type="gramStart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овторить времена года, месяцы по временам года, дни недели.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дружбе учеников в школе.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1 ч. рассказа стр. 75-77;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77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рассказа).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составление характеристики главных героев.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  <w:r w:rsidRPr="00C76303">
        <w:rPr>
          <w:sz w:val="28"/>
          <w:szCs w:val="28"/>
        </w:rPr>
        <w:t xml:space="preserve">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75-77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F41648" w:rsidRDefault="00E6362C" w:rsidP="00E6362C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 </w:t>
      </w:r>
      <w:r w:rsidRPr="00871C72">
        <w:rPr>
          <w:sz w:val="28"/>
          <w:szCs w:val="28"/>
        </w:rPr>
        <w:t>Ю. Яковлев. «Колючка». 2 часть.</w:t>
      </w:r>
      <w:r w:rsidRPr="00F4164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E6362C" w:rsidRDefault="00E6362C" w:rsidP="00E6362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6362C" w:rsidRPr="00F22D82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иллюстрация, тетрадь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F41648" w:rsidRDefault="00E6362C" w:rsidP="00E6362C">
      <w:pPr>
        <w:pStyle w:val="ab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 читать и пересказывать стр. 75-77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характеров главных </w:t>
      </w:r>
      <w:proofErr w:type="spellStart"/>
      <w:r>
        <w:rPr>
          <w:sz w:val="28"/>
          <w:szCs w:val="28"/>
        </w:rPr>
        <w:t>гкроев</w:t>
      </w:r>
      <w:proofErr w:type="spellEnd"/>
      <w:r>
        <w:rPr>
          <w:sz w:val="28"/>
          <w:szCs w:val="28"/>
        </w:rPr>
        <w:t>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слово учителя по содержанию рассказа на закрепление содержания.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 ч. рассказа стр. 77-79;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79 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E6362C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в тетрадях (составление плана пересказа).  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78 (совместная с учителем)</w:t>
      </w:r>
      <w:r w:rsidRPr="00C76303">
        <w:rPr>
          <w:sz w:val="28"/>
          <w:szCs w:val="28"/>
        </w:rPr>
        <w:t xml:space="preserve">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2 ч.,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79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C04419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Pr="00A50C5D" w:rsidRDefault="00E6362C" w:rsidP="00E6362C"/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47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F22D82" w:rsidRDefault="00E6362C" w:rsidP="00E6362C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8A0ACF">
        <w:rPr>
          <w:sz w:val="28"/>
          <w:szCs w:val="28"/>
        </w:rPr>
        <w:t>Рассказ Ю. Яковлева «Рыцарь Вася».</w:t>
      </w:r>
    </w:p>
    <w:p w:rsidR="00E6362C" w:rsidRPr="00C04419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подробно пересказывать прослушанный и самостоятельно прочитанный текст;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уважительное отношение к товарищам.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numPr>
          <w:ilvl w:val="0"/>
          <w:numId w:val="2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Прозвенел уже урок,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Начинаем наш урок.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Мы друг к другу повернемся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И, конечно, улыбнемся.</w:t>
      </w:r>
    </w:p>
    <w:p w:rsidR="00E6362C" w:rsidRPr="0043693B" w:rsidRDefault="00E6362C" w:rsidP="00E6362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Пожелаю вам, друзья,</w:t>
      </w:r>
    </w:p>
    <w:p w:rsidR="00E6362C" w:rsidRPr="00BC07D4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ни </w:t>
      </w:r>
      <w:proofErr w:type="gramStart"/>
      <w:r>
        <w:rPr>
          <w:sz w:val="28"/>
          <w:szCs w:val="28"/>
        </w:rPr>
        <w:t>пуха</w:t>
      </w:r>
      <w:proofErr w:type="gramEnd"/>
      <w:r>
        <w:rPr>
          <w:sz w:val="28"/>
          <w:szCs w:val="28"/>
        </w:rPr>
        <w:t xml:space="preserve"> ни пера!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2 ч.,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79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>
        <w:rPr>
          <w:sz w:val="28"/>
          <w:szCs w:val="28"/>
        </w:rPr>
        <w:t>о правилах поведения учащихся зимой при гололеде, на дорогах, на водоемах (проруби).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рассказа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80-82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9178B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по вопросам самостоятельно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82-83</w:t>
      </w:r>
    </w:p>
    <w:p w:rsidR="00E6362C" w:rsidRDefault="00E6362C" w:rsidP="00E6362C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>- самостоятельная подготовка к устному пересказу</w:t>
      </w:r>
      <w:r>
        <w:rPr>
          <w:sz w:val="28"/>
          <w:szCs w:val="28"/>
        </w:rPr>
        <w:t>,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рассказа про себя;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>учителя по содержанию рассказа;</w:t>
      </w:r>
    </w:p>
    <w:p w:rsidR="00E6362C" w:rsidRPr="00C76303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чтение уч-ся рассказа по абзацу.</w:t>
      </w:r>
      <w:r w:rsidRPr="00C76303">
        <w:rPr>
          <w:sz w:val="28"/>
          <w:szCs w:val="28"/>
        </w:rPr>
        <w:t xml:space="preserve">  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80-82, устно отвечать на вопросы стр. 82-83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Default="00E6362C" w:rsidP="00E6362C">
      <w:pPr>
        <w:rPr>
          <w:sz w:val="28"/>
          <w:szCs w:val="28"/>
        </w:rPr>
      </w:pPr>
    </w:p>
    <w:p w:rsidR="00E6362C" w:rsidRDefault="00E6362C" w:rsidP="00E6362C">
      <w:pPr>
        <w:rPr>
          <w:sz w:val="28"/>
          <w:szCs w:val="28"/>
        </w:rPr>
      </w:pPr>
    </w:p>
    <w:p w:rsidR="00E6362C" w:rsidRDefault="00E6362C" w:rsidP="00E6362C">
      <w:pPr>
        <w:rPr>
          <w:sz w:val="28"/>
          <w:szCs w:val="28"/>
        </w:rPr>
      </w:pPr>
    </w:p>
    <w:p w:rsidR="00E6362C" w:rsidRDefault="00E6362C" w:rsidP="00E6362C">
      <w:pPr>
        <w:rPr>
          <w:sz w:val="28"/>
          <w:szCs w:val="28"/>
        </w:rPr>
      </w:pPr>
    </w:p>
    <w:p w:rsidR="00E6362C" w:rsidRDefault="00E6362C" w:rsidP="00E6362C">
      <w:pPr>
        <w:rPr>
          <w:sz w:val="28"/>
          <w:szCs w:val="28"/>
        </w:rPr>
      </w:pPr>
    </w:p>
    <w:p w:rsidR="00E6362C" w:rsidRDefault="00E6362C" w:rsidP="00E6362C">
      <w:pPr>
        <w:rPr>
          <w:sz w:val="28"/>
          <w:szCs w:val="28"/>
        </w:rPr>
      </w:pPr>
    </w:p>
    <w:p w:rsidR="00E6362C" w:rsidRDefault="00E6362C" w:rsidP="00E6362C">
      <w:pPr>
        <w:rPr>
          <w:sz w:val="28"/>
          <w:szCs w:val="28"/>
        </w:rPr>
      </w:pPr>
    </w:p>
    <w:p w:rsidR="00E6362C" w:rsidRPr="00C04419" w:rsidRDefault="00E6362C" w:rsidP="00E6362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48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6362C" w:rsidRPr="00C04419" w:rsidRDefault="00E6362C" w:rsidP="00E6362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6362C" w:rsidRPr="00F63C70" w:rsidRDefault="00E6362C" w:rsidP="00E6362C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Н. Носов </w:t>
      </w:r>
      <w:r w:rsidRPr="00F63C70">
        <w:rPr>
          <w:sz w:val="28"/>
          <w:szCs w:val="28"/>
        </w:rPr>
        <w:t>«Витя Малеев в школе и дома».</w:t>
      </w:r>
      <w:r>
        <w:t xml:space="preserve"> 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6362C" w:rsidRPr="00C04419" w:rsidRDefault="00E6362C" w:rsidP="00E6362C">
      <w:pPr>
        <w:rPr>
          <w:b/>
          <w:sz w:val="28"/>
          <w:szCs w:val="28"/>
        </w:rPr>
      </w:pPr>
      <w:r>
        <w:rPr>
          <w:sz w:val="28"/>
          <w:szCs w:val="28"/>
        </w:rPr>
        <w:t>- продолжать обучать учащихся беглому и выразительному чтению;</w:t>
      </w:r>
    </w:p>
    <w:p w:rsidR="00E6362C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уроке, обогащать словарный запас;</w:t>
      </w:r>
    </w:p>
    <w:p w:rsidR="00E6362C" w:rsidRPr="00F22D82" w:rsidRDefault="00E6362C" w:rsidP="00E6362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E6362C" w:rsidRPr="00C04419" w:rsidRDefault="00E6362C" w:rsidP="00E6362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6362C" w:rsidRPr="00C04419" w:rsidRDefault="00E6362C" w:rsidP="00E6362C">
      <w:pPr>
        <w:numPr>
          <w:ilvl w:val="0"/>
          <w:numId w:val="2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6362C" w:rsidRPr="0043693B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E6362C" w:rsidRPr="0043693B" w:rsidRDefault="00E6362C" w:rsidP="00E6362C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E6362C" w:rsidRPr="0043693B" w:rsidRDefault="00E6362C" w:rsidP="00E6362C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E6362C" w:rsidRPr="00BC07D4" w:rsidRDefault="00E6362C" w:rsidP="00E6362C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</w:p>
    <w:p w:rsidR="00E6362C" w:rsidRPr="00BC07D4" w:rsidRDefault="00E6362C" w:rsidP="00E6362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стр. 80-82, устно отвечать на вопросы стр. 82-83</w:t>
      </w:r>
      <w:r>
        <w:rPr>
          <w:b/>
          <w:sz w:val="28"/>
          <w:szCs w:val="28"/>
        </w:rPr>
        <w:t>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6362C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6362C" w:rsidRDefault="00E6362C" w:rsidP="00E6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(беседа о </w:t>
      </w:r>
      <w:proofErr w:type="gramStart"/>
      <w:r>
        <w:rPr>
          <w:sz w:val="28"/>
          <w:szCs w:val="28"/>
        </w:rPr>
        <w:t>вранье</w:t>
      </w:r>
      <w:proofErr w:type="gramEnd"/>
      <w:r>
        <w:rPr>
          <w:sz w:val="28"/>
          <w:szCs w:val="28"/>
        </w:rPr>
        <w:t>).</w:t>
      </w:r>
    </w:p>
    <w:p w:rsidR="00E6362C" w:rsidRPr="00E6362C" w:rsidRDefault="00E6362C" w:rsidP="00E6362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E6362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отрывка повести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83-85</w:t>
      </w:r>
    </w:p>
    <w:p w:rsidR="00E6362C" w:rsidRPr="00C76303" w:rsidRDefault="00E6362C" w:rsidP="00E6362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E6362C" w:rsidRPr="006B7735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6362C" w:rsidRDefault="00E6362C" w:rsidP="00E6362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6362C" w:rsidRPr="00C9178B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84 (совместно)</w:t>
      </w:r>
    </w:p>
    <w:p w:rsidR="00E6362C" w:rsidRPr="00C04419" w:rsidRDefault="00E6362C" w:rsidP="00E6362C">
      <w:pPr>
        <w:rPr>
          <w:sz w:val="28"/>
          <w:szCs w:val="28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отрывка повести про себя.</w:t>
      </w:r>
    </w:p>
    <w:p w:rsidR="00E6362C" w:rsidRPr="00C9178B" w:rsidRDefault="00E6362C" w:rsidP="00E6362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6362C" w:rsidRPr="00C04419" w:rsidRDefault="00E6362C" w:rsidP="00E6362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6362C" w:rsidRPr="00F22D82" w:rsidRDefault="00E6362C" w:rsidP="00E6362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выборочное по заданию учителя;</w:t>
      </w:r>
    </w:p>
    <w:p w:rsidR="00E6362C" w:rsidRPr="00C76303" w:rsidRDefault="00E6362C" w:rsidP="00E6362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отрывка.</w:t>
      </w:r>
      <w:r w:rsidRPr="00C76303">
        <w:rPr>
          <w:sz w:val="28"/>
          <w:szCs w:val="28"/>
        </w:rPr>
        <w:t xml:space="preserve">                  </w:t>
      </w:r>
    </w:p>
    <w:p w:rsidR="00E6362C" w:rsidRPr="00C04419" w:rsidRDefault="00E6362C" w:rsidP="00E6362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83-85.  </w:t>
      </w:r>
    </w:p>
    <w:p w:rsidR="00E6362C" w:rsidRPr="00C04419" w:rsidRDefault="00E6362C" w:rsidP="00E636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6362C" w:rsidRDefault="00E6362C" w:rsidP="00E636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E6362C" w:rsidRDefault="00E6362C" w:rsidP="00E6362C">
      <w:pPr>
        <w:tabs>
          <w:tab w:val="left" w:pos="3000"/>
        </w:tabs>
        <w:rPr>
          <w:sz w:val="28"/>
          <w:szCs w:val="28"/>
        </w:rPr>
      </w:pPr>
    </w:p>
    <w:p w:rsidR="00BA1C75" w:rsidRPr="007F124E" w:rsidRDefault="00BA1C75"/>
    <w:sectPr w:rsidR="00BA1C75" w:rsidRPr="007F124E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2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4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3"/>
  </w:num>
  <w:num w:numId="3">
    <w:abstractNumId w:val="3"/>
  </w:num>
  <w:num w:numId="4">
    <w:abstractNumId w:val="35"/>
  </w:num>
  <w:num w:numId="5">
    <w:abstractNumId w:val="31"/>
  </w:num>
  <w:num w:numId="6">
    <w:abstractNumId w:val="9"/>
  </w:num>
  <w:num w:numId="7">
    <w:abstractNumId w:val="10"/>
  </w:num>
  <w:num w:numId="8">
    <w:abstractNumId w:val="22"/>
  </w:num>
  <w:num w:numId="9">
    <w:abstractNumId w:val="7"/>
  </w:num>
  <w:num w:numId="10">
    <w:abstractNumId w:val="11"/>
  </w:num>
  <w:num w:numId="11">
    <w:abstractNumId w:val="21"/>
  </w:num>
  <w:num w:numId="12">
    <w:abstractNumId w:val="8"/>
  </w:num>
  <w:num w:numId="13">
    <w:abstractNumId w:val="15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"/>
  </w:num>
  <w:num w:numId="17">
    <w:abstractNumId w:val="2"/>
  </w:num>
  <w:num w:numId="18">
    <w:abstractNumId w:val="24"/>
  </w:num>
  <w:num w:numId="19">
    <w:abstractNumId w:val="34"/>
  </w:num>
  <w:num w:numId="20">
    <w:abstractNumId w:val="14"/>
  </w:num>
  <w:num w:numId="21">
    <w:abstractNumId w:val="6"/>
  </w:num>
  <w:num w:numId="22">
    <w:abstractNumId w:val="0"/>
  </w:num>
  <w:num w:numId="23">
    <w:abstractNumId w:val="4"/>
  </w:num>
  <w:num w:numId="24">
    <w:abstractNumId w:val="5"/>
  </w:num>
  <w:num w:numId="25">
    <w:abstractNumId w:val="33"/>
  </w:num>
  <w:num w:numId="26">
    <w:abstractNumId w:val="13"/>
  </w:num>
  <w:num w:numId="27">
    <w:abstractNumId w:val="19"/>
  </w:num>
  <w:num w:numId="28">
    <w:abstractNumId w:val="18"/>
  </w:num>
  <w:num w:numId="29">
    <w:abstractNumId w:val="27"/>
  </w:num>
  <w:num w:numId="30">
    <w:abstractNumId w:val="32"/>
  </w:num>
  <w:num w:numId="31">
    <w:abstractNumId w:val="26"/>
  </w:num>
  <w:num w:numId="32">
    <w:abstractNumId w:val="20"/>
  </w:num>
  <w:num w:numId="33">
    <w:abstractNumId w:val="25"/>
  </w:num>
  <w:num w:numId="34">
    <w:abstractNumId w:val="17"/>
  </w:num>
  <w:num w:numId="35">
    <w:abstractNumId w:val="28"/>
  </w:num>
  <w:num w:numId="36">
    <w:abstractNumId w:val="29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24E"/>
    <w:rsid w:val="00451226"/>
    <w:rsid w:val="005C0BF5"/>
    <w:rsid w:val="007F124E"/>
    <w:rsid w:val="008F42F5"/>
    <w:rsid w:val="00AF0C72"/>
    <w:rsid w:val="00BA1C75"/>
    <w:rsid w:val="00CA6948"/>
    <w:rsid w:val="00DA4A3B"/>
    <w:rsid w:val="00E6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ucoz-forum-post">
    <w:name w:val="ucoz-forum-post"/>
    <w:basedOn w:val="a0"/>
    <w:rsid w:val="00E6362C"/>
  </w:style>
  <w:style w:type="character" w:customStyle="1" w:styleId="apple-converted-space">
    <w:name w:val="apple-converted-space"/>
    <w:basedOn w:val="a0"/>
    <w:rsid w:val="00E6362C"/>
  </w:style>
  <w:style w:type="paragraph" w:styleId="af4">
    <w:name w:val="Normal (Web)"/>
    <w:basedOn w:val="a"/>
    <w:uiPriority w:val="99"/>
    <w:unhideWhenUsed/>
    <w:rsid w:val="00E6362C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E6362C"/>
    <w:rPr>
      <w:color w:val="0000FF"/>
      <w:u w:val="single"/>
    </w:rPr>
  </w:style>
  <w:style w:type="paragraph" w:customStyle="1" w:styleId="c3">
    <w:name w:val="c3"/>
    <w:basedOn w:val="a"/>
    <w:rsid w:val="00E6362C"/>
    <w:pPr>
      <w:spacing w:before="100" w:beforeAutospacing="1" w:after="100" w:afterAutospacing="1"/>
    </w:pPr>
  </w:style>
  <w:style w:type="character" w:customStyle="1" w:styleId="c0">
    <w:name w:val="c0"/>
    <w:basedOn w:val="a0"/>
    <w:rsid w:val="00E6362C"/>
  </w:style>
  <w:style w:type="paragraph" w:customStyle="1" w:styleId="c2">
    <w:name w:val="c2"/>
    <w:basedOn w:val="a"/>
    <w:rsid w:val="00E6362C"/>
    <w:pPr>
      <w:spacing w:before="100" w:beforeAutospacing="1" w:after="100" w:afterAutospacing="1"/>
    </w:pPr>
  </w:style>
  <w:style w:type="paragraph" w:customStyle="1" w:styleId="c5">
    <w:name w:val="c5"/>
    <w:basedOn w:val="a"/>
    <w:rsid w:val="00E6362C"/>
    <w:pPr>
      <w:spacing w:before="100" w:beforeAutospacing="1" w:after="100" w:afterAutospacing="1"/>
    </w:pPr>
  </w:style>
  <w:style w:type="character" w:customStyle="1" w:styleId="c9">
    <w:name w:val="c9"/>
    <w:basedOn w:val="a0"/>
    <w:rsid w:val="00E6362C"/>
  </w:style>
  <w:style w:type="paragraph" w:styleId="af6">
    <w:name w:val="Balloon Text"/>
    <w:basedOn w:val="a"/>
    <w:link w:val="af7"/>
    <w:uiPriority w:val="99"/>
    <w:semiHidden/>
    <w:unhideWhenUsed/>
    <w:rsid w:val="00E6362C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E6362C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ochinite.ru/sochineniya/sochineniya-na-svobodnuyu-temu/rybal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4143</Words>
  <Characters>23617</Characters>
  <Application>Microsoft Office Word</Application>
  <DocSecurity>0</DocSecurity>
  <Lines>196</Lines>
  <Paragraphs>55</Paragraphs>
  <ScaleCrop>false</ScaleCrop>
  <Company>Grizli777</Company>
  <LinksUpToDate>false</LinksUpToDate>
  <CharactersWithSpaces>27705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2018-12-18T19:01:00Z</dcterms:created>
  <dcterms:modified xsi:type="dcterms:W3CDTF">2018-12-18T19:08:00Z</dcterms:modified>
</cp:coreProperties>
</file>