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470" w:rsidRPr="00C83CBE" w:rsidRDefault="00372470" w:rsidP="006A1D68">
      <w:pPr>
        <w:pStyle w:val="20"/>
        <w:tabs>
          <w:tab w:val="left" w:leader="underscore" w:pos="4262"/>
        </w:tabs>
        <w:spacing w:before="0" w:after="0" w:line="100" w:lineRule="atLeast"/>
        <w:jc w:val="center"/>
        <w:rPr>
          <w:b/>
          <w:sz w:val="28"/>
          <w:szCs w:val="28"/>
        </w:rPr>
      </w:pPr>
      <w:r w:rsidRPr="00C83CBE">
        <w:rPr>
          <w:b/>
          <w:sz w:val="28"/>
          <w:szCs w:val="28"/>
        </w:rPr>
        <w:t>ИНФОРМАЦИЯ ДЛЯ РОДИТЕЛЕЙ</w:t>
      </w:r>
    </w:p>
    <w:p w:rsidR="003D646B" w:rsidRPr="00C83CBE" w:rsidRDefault="00372470" w:rsidP="00372470">
      <w:pPr>
        <w:pStyle w:val="20"/>
        <w:tabs>
          <w:tab w:val="left" w:leader="underscore" w:pos="4262"/>
        </w:tabs>
        <w:spacing w:before="0" w:after="0" w:line="100" w:lineRule="atLeast"/>
        <w:ind w:firstLine="709"/>
        <w:jc w:val="center"/>
        <w:rPr>
          <w:b/>
          <w:sz w:val="28"/>
          <w:szCs w:val="28"/>
        </w:rPr>
      </w:pPr>
      <w:r w:rsidRPr="00C83CBE">
        <w:rPr>
          <w:b/>
          <w:sz w:val="28"/>
          <w:szCs w:val="28"/>
        </w:rPr>
        <w:t xml:space="preserve">о расходах на одного ребенка и родительской плате </w:t>
      </w:r>
    </w:p>
    <w:p w:rsidR="00372470" w:rsidRPr="00C83CBE" w:rsidRDefault="00372470" w:rsidP="003D646B">
      <w:pPr>
        <w:pStyle w:val="20"/>
        <w:tabs>
          <w:tab w:val="left" w:leader="underscore" w:pos="4262"/>
        </w:tabs>
        <w:spacing w:before="0" w:after="0" w:line="100" w:lineRule="atLeast"/>
        <w:ind w:firstLine="709"/>
        <w:jc w:val="center"/>
        <w:rPr>
          <w:b/>
          <w:sz w:val="28"/>
          <w:szCs w:val="28"/>
        </w:rPr>
      </w:pPr>
      <w:r w:rsidRPr="00C83CBE">
        <w:rPr>
          <w:b/>
          <w:sz w:val="28"/>
          <w:szCs w:val="28"/>
        </w:rPr>
        <w:t xml:space="preserve">в </w:t>
      </w:r>
      <w:r w:rsidR="003D646B" w:rsidRPr="00C83CBE">
        <w:rPr>
          <w:b/>
          <w:sz w:val="28"/>
          <w:szCs w:val="28"/>
        </w:rPr>
        <w:t xml:space="preserve">МАДОУ ЦРР </w:t>
      </w:r>
      <w:r w:rsidRPr="00C83CBE">
        <w:rPr>
          <w:b/>
          <w:sz w:val="28"/>
          <w:szCs w:val="28"/>
        </w:rPr>
        <w:t xml:space="preserve">№ </w:t>
      </w:r>
      <w:r w:rsidR="003D646B" w:rsidRPr="00C83CBE">
        <w:rPr>
          <w:b/>
          <w:sz w:val="28"/>
          <w:szCs w:val="28"/>
        </w:rPr>
        <w:t>7</w:t>
      </w:r>
    </w:p>
    <w:p w:rsidR="003D646B" w:rsidRDefault="003D646B" w:rsidP="003D646B">
      <w:pPr>
        <w:pStyle w:val="20"/>
        <w:tabs>
          <w:tab w:val="left" w:leader="underscore" w:pos="4262"/>
        </w:tabs>
        <w:spacing w:before="0" w:after="0" w:line="100" w:lineRule="atLeast"/>
        <w:ind w:firstLine="709"/>
        <w:jc w:val="center"/>
      </w:pPr>
    </w:p>
    <w:p w:rsidR="00372470" w:rsidRDefault="00372470" w:rsidP="00372470">
      <w:pPr>
        <w:pStyle w:val="20"/>
        <w:tabs>
          <w:tab w:val="left" w:leader="underscore" w:pos="514"/>
          <w:tab w:val="left" w:leader="underscore" w:pos="1613"/>
        </w:tabs>
        <w:spacing w:before="0" w:after="0" w:line="100" w:lineRule="atLeast"/>
        <w:ind w:firstLine="709"/>
        <w:jc w:val="both"/>
        <w:rPr>
          <w:rStyle w:val="5"/>
          <w:sz w:val="28"/>
          <w:szCs w:val="28"/>
        </w:rPr>
      </w:pPr>
      <w:r>
        <w:rPr>
          <w:sz w:val="28"/>
          <w:szCs w:val="28"/>
        </w:rPr>
        <w:t xml:space="preserve">Расходы в детском саду в год в расчете на 1-го ребенка составили </w:t>
      </w:r>
      <w:r w:rsidRPr="00C83CBE">
        <w:rPr>
          <w:b/>
          <w:sz w:val="28"/>
          <w:szCs w:val="28"/>
        </w:rPr>
        <w:t>в 20</w:t>
      </w:r>
      <w:r w:rsidR="003D646B" w:rsidRPr="00C83CBE">
        <w:rPr>
          <w:b/>
          <w:sz w:val="28"/>
          <w:szCs w:val="28"/>
        </w:rPr>
        <w:t>1</w:t>
      </w:r>
      <w:r w:rsidR="00785F60">
        <w:rPr>
          <w:b/>
          <w:sz w:val="28"/>
          <w:szCs w:val="28"/>
        </w:rPr>
        <w:t>6</w:t>
      </w:r>
      <w:r w:rsidR="003D646B" w:rsidRPr="00C83CBE">
        <w:rPr>
          <w:b/>
          <w:sz w:val="28"/>
          <w:szCs w:val="28"/>
        </w:rPr>
        <w:t xml:space="preserve"> </w:t>
      </w:r>
      <w:r w:rsidRPr="00C83CBE">
        <w:rPr>
          <w:b/>
          <w:sz w:val="28"/>
          <w:szCs w:val="28"/>
        </w:rPr>
        <w:t>году</w:t>
      </w:r>
      <w:r w:rsidR="003D646B">
        <w:rPr>
          <w:sz w:val="28"/>
          <w:szCs w:val="28"/>
        </w:rPr>
        <w:t xml:space="preserve"> </w:t>
      </w:r>
      <w:r w:rsidR="003D646B" w:rsidRPr="006A1D68">
        <w:rPr>
          <w:b/>
          <w:i/>
          <w:color w:val="auto"/>
          <w:sz w:val="28"/>
          <w:szCs w:val="28"/>
          <w:u w:val="single"/>
        </w:rPr>
        <w:t>74794,1</w:t>
      </w:r>
      <w:r w:rsidR="006A1D68">
        <w:rPr>
          <w:b/>
          <w:i/>
          <w:color w:val="auto"/>
          <w:sz w:val="28"/>
          <w:szCs w:val="28"/>
          <w:u w:val="single"/>
        </w:rPr>
        <w:t xml:space="preserve"> </w:t>
      </w:r>
      <w:r w:rsidRPr="006A1D68">
        <w:rPr>
          <w:b/>
          <w:i/>
          <w:color w:val="auto"/>
          <w:sz w:val="28"/>
          <w:szCs w:val="28"/>
        </w:rPr>
        <w:t>рублей</w:t>
      </w:r>
      <w:r>
        <w:rPr>
          <w:sz w:val="28"/>
          <w:szCs w:val="28"/>
        </w:rPr>
        <w:t>, из них:</w:t>
      </w:r>
    </w:p>
    <w:p w:rsidR="00372470" w:rsidRDefault="00372470" w:rsidP="00372470">
      <w:pPr>
        <w:pStyle w:val="50"/>
        <w:numPr>
          <w:ilvl w:val="0"/>
          <w:numId w:val="1"/>
        </w:numPr>
        <w:tabs>
          <w:tab w:val="left" w:pos="790"/>
        </w:tabs>
        <w:spacing w:after="0" w:line="100" w:lineRule="atLeast"/>
        <w:ind w:left="0" w:firstLine="709"/>
        <w:rPr>
          <w:rStyle w:val="5"/>
          <w:sz w:val="28"/>
          <w:szCs w:val="28"/>
        </w:rPr>
      </w:pPr>
      <w:r w:rsidRPr="00C83CBE">
        <w:rPr>
          <w:rStyle w:val="5"/>
          <w:b/>
          <w:color w:val="auto"/>
          <w:sz w:val="28"/>
          <w:szCs w:val="28"/>
          <w:u w:val="single"/>
        </w:rPr>
        <w:t>краевой бюджет</w:t>
      </w:r>
      <w:r>
        <w:rPr>
          <w:rStyle w:val="5"/>
          <w:sz w:val="28"/>
          <w:szCs w:val="28"/>
        </w:rPr>
        <w:t xml:space="preserve"> </w:t>
      </w:r>
      <w:r>
        <w:rPr>
          <w:b w:val="0"/>
          <w:i w:val="0"/>
          <w:sz w:val="28"/>
          <w:szCs w:val="28"/>
        </w:rPr>
        <w:t>(оплата труда сотрудников детского сада,</w:t>
      </w:r>
      <w:r w:rsidR="003D646B">
        <w:rPr>
          <w:b w:val="0"/>
          <w:i w:val="0"/>
          <w:sz w:val="28"/>
          <w:szCs w:val="28"/>
        </w:rPr>
        <w:t xml:space="preserve"> </w:t>
      </w:r>
      <w:r>
        <w:rPr>
          <w:b w:val="0"/>
          <w:i w:val="0"/>
          <w:sz w:val="28"/>
          <w:szCs w:val="28"/>
        </w:rPr>
        <w:t>приобретение учебных пособий, средств обучения, игр, игрушек)</w:t>
      </w:r>
      <w:r>
        <w:rPr>
          <w:rStyle w:val="5"/>
          <w:sz w:val="28"/>
          <w:szCs w:val="28"/>
        </w:rPr>
        <w:t xml:space="preserve"> </w:t>
      </w:r>
      <w:r w:rsidR="003D646B">
        <w:rPr>
          <w:rStyle w:val="5"/>
          <w:sz w:val="28"/>
          <w:szCs w:val="28"/>
        </w:rPr>
        <w:t xml:space="preserve"> </w:t>
      </w:r>
      <w:r w:rsidR="003D646B" w:rsidRPr="006A1D68">
        <w:rPr>
          <w:rStyle w:val="5"/>
          <w:b/>
          <w:i/>
          <w:color w:val="auto"/>
          <w:sz w:val="28"/>
          <w:szCs w:val="28"/>
          <w:u w:val="single"/>
        </w:rPr>
        <w:t>53683,87</w:t>
      </w:r>
      <w:r w:rsidRPr="00C83CBE">
        <w:rPr>
          <w:rStyle w:val="5"/>
          <w:color w:val="auto"/>
          <w:sz w:val="28"/>
          <w:szCs w:val="28"/>
        </w:rPr>
        <w:tab/>
      </w:r>
      <w:bookmarkStart w:id="0" w:name="bookmark0"/>
      <w:r w:rsidRPr="00C83CBE">
        <w:rPr>
          <w:color w:val="auto"/>
          <w:sz w:val="28"/>
          <w:szCs w:val="28"/>
        </w:rPr>
        <w:t>рублей</w:t>
      </w:r>
      <w:r>
        <w:rPr>
          <w:sz w:val="28"/>
          <w:szCs w:val="28"/>
        </w:rPr>
        <w:t>;</w:t>
      </w:r>
      <w:bookmarkEnd w:id="0"/>
    </w:p>
    <w:p w:rsidR="00372470" w:rsidRDefault="00372470" w:rsidP="00372470">
      <w:pPr>
        <w:pStyle w:val="50"/>
        <w:numPr>
          <w:ilvl w:val="0"/>
          <w:numId w:val="1"/>
        </w:numPr>
        <w:tabs>
          <w:tab w:val="left" w:pos="791"/>
        </w:tabs>
        <w:spacing w:after="0" w:line="100" w:lineRule="atLeast"/>
        <w:ind w:left="0" w:firstLine="709"/>
        <w:rPr>
          <w:rStyle w:val="5"/>
          <w:sz w:val="28"/>
          <w:szCs w:val="28"/>
        </w:rPr>
      </w:pPr>
      <w:r w:rsidRPr="00C83CBE">
        <w:rPr>
          <w:rStyle w:val="5"/>
          <w:b/>
          <w:color w:val="auto"/>
          <w:sz w:val="28"/>
          <w:szCs w:val="28"/>
          <w:u w:val="single"/>
        </w:rPr>
        <w:t>местный бюджет</w:t>
      </w:r>
      <w:r>
        <w:rPr>
          <w:rStyle w:val="5"/>
          <w:sz w:val="28"/>
          <w:szCs w:val="28"/>
        </w:rPr>
        <w:t xml:space="preserve"> </w:t>
      </w:r>
      <w:r>
        <w:rPr>
          <w:b w:val="0"/>
          <w:i w:val="0"/>
          <w:sz w:val="28"/>
          <w:szCs w:val="28"/>
        </w:rPr>
        <w:t>(расходы по содержанию зданий, оплату коммунальных услуг детского сада, оплата части расходов на питание воспитанник</w:t>
      </w:r>
      <w:r w:rsidR="003D646B">
        <w:rPr>
          <w:b w:val="0"/>
          <w:i w:val="0"/>
          <w:sz w:val="28"/>
          <w:szCs w:val="28"/>
        </w:rPr>
        <w:t xml:space="preserve">ов, включая льготные категории, </w:t>
      </w:r>
      <w:r>
        <w:rPr>
          <w:b w:val="0"/>
          <w:i w:val="0"/>
          <w:sz w:val="28"/>
          <w:szCs w:val="28"/>
        </w:rPr>
        <w:t>установленные законодательством)</w:t>
      </w:r>
      <w:r>
        <w:rPr>
          <w:rStyle w:val="5"/>
          <w:sz w:val="28"/>
          <w:szCs w:val="28"/>
        </w:rPr>
        <w:t xml:space="preserve"> </w:t>
      </w:r>
      <w:r w:rsidR="003D646B" w:rsidRPr="006A1D68">
        <w:rPr>
          <w:rStyle w:val="5"/>
          <w:b/>
          <w:i/>
          <w:color w:val="auto"/>
          <w:sz w:val="28"/>
          <w:szCs w:val="28"/>
          <w:u w:val="single"/>
        </w:rPr>
        <w:t>13580,6</w:t>
      </w:r>
      <w:r w:rsidR="003D646B" w:rsidRPr="00C83CBE">
        <w:rPr>
          <w:rStyle w:val="5"/>
          <w:b/>
          <w:color w:val="auto"/>
          <w:sz w:val="28"/>
          <w:szCs w:val="28"/>
          <w:u w:val="single"/>
        </w:rPr>
        <w:t xml:space="preserve"> </w:t>
      </w:r>
      <w:r w:rsidRPr="006A1D68">
        <w:rPr>
          <w:rStyle w:val="5"/>
          <w:b/>
          <w:i/>
          <w:color w:val="auto"/>
          <w:sz w:val="28"/>
          <w:szCs w:val="28"/>
        </w:rPr>
        <w:t>рублей</w:t>
      </w:r>
      <w:r w:rsidRPr="006A1D68">
        <w:rPr>
          <w:rStyle w:val="5"/>
          <w:b/>
          <w:i/>
          <w:sz w:val="28"/>
          <w:szCs w:val="28"/>
        </w:rPr>
        <w:t>;</w:t>
      </w:r>
    </w:p>
    <w:p w:rsidR="00372470" w:rsidRDefault="00372470" w:rsidP="00372470">
      <w:pPr>
        <w:pStyle w:val="50"/>
        <w:numPr>
          <w:ilvl w:val="0"/>
          <w:numId w:val="1"/>
        </w:numPr>
        <w:tabs>
          <w:tab w:val="left" w:pos="791"/>
        </w:tabs>
        <w:spacing w:after="0" w:line="100" w:lineRule="atLeast"/>
        <w:ind w:left="0" w:firstLine="709"/>
        <w:rPr>
          <w:sz w:val="28"/>
          <w:szCs w:val="28"/>
        </w:rPr>
      </w:pPr>
      <w:r w:rsidRPr="00C83CBE">
        <w:rPr>
          <w:rStyle w:val="5"/>
          <w:b/>
          <w:color w:val="auto"/>
          <w:sz w:val="28"/>
          <w:szCs w:val="28"/>
          <w:u w:val="single"/>
        </w:rPr>
        <w:t>родительская плата</w:t>
      </w:r>
      <w:r>
        <w:rPr>
          <w:rStyle w:val="5"/>
          <w:sz w:val="28"/>
          <w:szCs w:val="28"/>
        </w:rPr>
        <w:t xml:space="preserve"> </w:t>
      </w:r>
      <w:r>
        <w:rPr>
          <w:b w:val="0"/>
          <w:i w:val="0"/>
          <w:sz w:val="28"/>
          <w:szCs w:val="28"/>
        </w:rPr>
        <w:t xml:space="preserve">(включает только частичную оплату питания, расходы хозяйственно-бытовые и личную гигиену детей) </w:t>
      </w:r>
      <w:r w:rsidR="003D646B">
        <w:rPr>
          <w:b w:val="0"/>
          <w:i w:val="0"/>
          <w:sz w:val="28"/>
          <w:szCs w:val="28"/>
        </w:rPr>
        <w:t xml:space="preserve">– </w:t>
      </w:r>
      <w:r w:rsidR="003D646B" w:rsidRPr="006A1D68">
        <w:rPr>
          <w:color w:val="auto"/>
          <w:sz w:val="28"/>
          <w:szCs w:val="28"/>
          <w:u w:val="single"/>
        </w:rPr>
        <w:t>9324,0</w:t>
      </w:r>
      <w:r w:rsidRPr="00C83CBE">
        <w:rPr>
          <w:rStyle w:val="5"/>
          <w:color w:val="auto"/>
          <w:sz w:val="28"/>
          <w:szCs w:val="28"/>
        </w:rPr>
        <w:tab/>
      </w:r>
      <w:r w:rsidRPr="006A1D68">
        <w:rPr>
          <w:rStyle w:val="5"/>
          <w:b/>
          <w:i/>
          <w:color w:val="auto"/>
          <w:sz w:val="28"/>
          <w:szCs w:val="28"/>
        </w:rPr>
        <w:t>рублей</w:t>
      </w:r>
      <w:r>
        <w:rPr>
          <w:rStyle w:val="5"/>
          <w:sz w:val="28"/>
          <w:szCs w:val="28"/>
        </w:rPr>
        <w:t>.</w:t>
      </w:r>
    </w:p>
    <w:p w:rsidR="00372470" w:rsidRDefault="00372470" w:rsidP="00372470">
      <w:pPr>
        <w:pStyle w:val="20"/>
        <w:tabs>
          <w:tab w:val="left" w:leader="underscore" w:pos="5251"/>
          <w:tab w:val="left" w:leader="underscore" w:pos="5438"/>
        </w:tabs>
        <w:spacing w:before="0" w:after="0" w:line="1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целом на питание 1-го ребенка за счет всех средств (местного бюджета и родительской платы) расходуется в месяц </w:t>
      </w:r>
      <w:r w:rsidR="003D646B" w:rsidRPr="006A1D68">
        <w:rPr>
          <w:b/>
          <w:i/>
          <w:color w:val="auto"/>
          <w:sz w:val="28"/>
          <w:szCs w:val="28"/>
          <w:u w:val="single"/>
        </w:rPr>
        <w:t>1373,92</w:t>
      </w:r>
      <w:r w:rsidRPr="00C83CBE">
        <w:rPr>
          <w:color w:val="auto"/>
          <w:sz w:val="28"/>
          <w:szCs w:val="28"/>
        </w:rPr>
        <w:t xml:space="preserve"> </w:t>
      </w:r>
      <w:r w:rsidRPr="006A1D68">
        <w:rPr>
          <w:b/>
          <w:i/>
          <w:sz w:val="28"/>
          <w:szCs w:val="28"/>
        </w:rPr>
        <w:t>рублей</w:t>
      </w:r>
      <w:r>
        <w:rPr>
          <w:sz w:val="28"/>
          <w:szCs w:val="28"/>
        </w:rPr>
        <w:t>.</w:t>
      </w:r>
    </w:p>
    <w:p w:rsidR="00372470" w:rsidRDefault="00372470" w:rsidP="00372470">
      <w:pPr>
        <w:pStyle w:val="20"/>
        <w:spacing w:before="0" w:after="0" w:line="1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Согласно Федеральному закону 273-ФЗ родительская плата не взимается за детей-инвалидов, детей - сирот и детей, оставшихся без попечения родителей, а также за детей с туберкулезной интоксикацией.</w:t>
      </w:r>
    </w:p>
    <w:p w:rsidR="003D646B" w:rsidRDefault="00372470" w:rsidP="003D646B">
      <w:pPr>
        <w:pStyle w:val="20"/>
        <w:tabs>
          <w:tab w:val="left" w:pos="3710"/>
          <w:tab w:val="left" w:pos="4982"/>
        </w:tabs>
        <w:spacing w:before="0" w:after="0" w:line="100" w:lineRule="atLeast"/>
        <w:ind w:firstLine="709"/>
        <w:jc w:val="both"/>
        <w:rPr>
          <w:rStyle w:val="5"/>
          <w:b w:val="0"/>
          <w:bCs w:val="0"/>
          <w:i w:val="0"/>
          <w:iCs w:val="0"/>
          <w:sz w:val="28"/>
          <w:szCs w:val="28"/>
        </w:rPr>
      </w:pPr>
      <w:r>
        <w:rPr>
          <w:sz w:val="28"/>
          <w:szCs w:val="28"/>
        </w:rPr>
        <w:t xml:space="preserve">Размер родительской платы установлен </w:t>
      </w:r>
      <w:r w:rsidR="003D646B">
        <w:rPr>
          <w:sz w:val="28"/>
          <w:szCs w:val="28"/>
        </w:rPr>
        <w:t xml:space="preserve">постановлением администрации муниципального образования </w:t>
      </w:r>
      <w:proofErr w:type="spellStart"/>
      <w:r w:rsidR="003D646B">
        <w:rPr>
          <w:sz w:val="28"/>
          <w:szCs w:val="28"/>
        </w:rPr>
        <w:t>Курганинский</w:t>
      </w:r>
      <w:proofErr w:type="spellEnd"/>
      <w:r w:rsidR="003D646B">
        <w:rPr>
          <w:sz w:val="28"/>
          <w:szCs w:val="28"/>
        </w:rPr>
        <w:t xml:space="preserve"> район от 16 сентября 2013 года №2260 </w:t>
      </w:r>
      <w:r w:rsidR="003D646B">
        <w:rPr>
          <w:rStyle w:val="5"/>
          <w:b w:val="0"/>
          <w:bCs w:val="0"/>
          <w:i w:val="0"/>
          <w:iCs w:val="0"/>
          <w:sz w:val="28"/>
          <w:szCs w:val="28"/>
        </w:rPr>
        <w:t xml:space="preserve">и составляет </w:t>
      </w:r>
      <w:r w:rsidR="003D646B" w:rsidRPr="00C83CBE">
        <w:rPr>
          <w:rStyle w:val="5"/>
          <w:bCs w:val="0"/>
          <w:i w:val="0"/>
          <w:iCs w:val="0"/>
          <w:color w:val="auto"/>
          <w:sz w:val="28"/>
          <w:szCs w:val="28"/>
          <w:u w:val="single"/>
        </w:rPr>
        <w:t>1200</w:t>
      </w:r>
      <w:r w:rsidRPr="00C83CBE">
        <w:rPr>
          <w:rStyle w:val="5"/>
          <w:b w:val="0"/>
          <w:bCs w:val="0"/>
          <w:i w:val="0"/>
          <w:iCs w:val="0"/>
          <w:color w:val="auto"/>
          <w:sz w:val="28"/>
          <w:szCs w:val="28"/>
        </w:rPr>
        <w:t xml:space="preserve"> </w:t>
      </w:r>
      <w:r w:rsidRPr="006A1D68">
        <w:rPr>
          <w:rStyle w:val="5"/>
          <w:bCs w:val="0"/>
          <w:iCs w:val="0"/>
          <w:color w:val="auto"/>
          <w:sz w:val="28"/>
          <w:szCs w:val="28"/>
        </w:rPr>
        <w:t>рублей</w:t>
      </w:r>
      <w:r>
        <w:rPr>
          <w:rStyle w:val="5"/>
          <w:b w:val="0"/>
          <w:bCs w:val="0"/>
          <w:i w:val="0"/>
          <w:iCs w:val="0"/>
          <w:sz w:val="28"/>
          <w:szCs w:val="28"/>
        </w:rPr>
        <w:t xml:space="preserve"> </w:t>
      </w:r>
      <w:r>
        <w:rPr>
          <w:sz w:val="28"/>
          <w:szCs w:val="28"/>
        </w:rPr>
        <w:t>в месяц и зависит от условий (возраст воспитанников, длительность пребывания в группе)</w:t>
      </w:r>
      <w:r>
        <w:rPr>
          <w:rStyle w:val="5"/>
          <w:b w:val="0"/>
          <w:bCs w:val="0"/>
          <w:i w:val="0"/>
          <w:iCs w:val="0"/>
          <w:sz w:val="28"/>
          <w:szCs w:val="28"/>
        </w:rPr>
        <w:t xml:space="preserve"> и составляет</w:t>
      </w:r>
      <w:r w:rsidR="003D646B">
        <w:rPr>
          <w:rStyle w:val="5"/>
          <w:b w:val="0"/>
          <w:bCs w:val="0"/>
          <w:i w:val="0"/>
          <w:iCs w:val="0"/>
          <w:sz w:val="28"/>
          <w:szCs w:val="28"/>
        </w:rPr>
        <w:t xml:space="preserve"> </w:t>
      </w:r>
      <w:r w:rsidR="003D646B" w:rsidRPr="00C83CBE">
        <w:rPr>
          <w:rStyle w:val="5"/>
          <w:bCs w:val="0"/>
          <w:i w:val="0"/>
          <w:iCs w:val="0"/>
          <w:color w:val="auto"/>
          <w:sz w:val="28"/>
          <w:szCs w:val="28"/>
          <w:u w:val="single"/>
        </w:rPr>
        <w:t>19,2</w:t>
      </w:r>
      <w:r w:rsidRPr="00C83CBE">
        <w:rPr>
          <w:rStyle w:val="5"/>
          <w:b w:val="0"/>
          <w:bCs w:val="0"/>
          <w:i w:val="0"/>
          <w:iCs w:val="0"/>
          <w:color w:val="auto"/>
          <w:sz w:val="28"/>
          <w:szCs w:val="28"/>
        </w:rPr>
        <w:t>%</w:t>
      </w:r>
      <w:r>
        <w:rPr>
          <w:rStyle w:val="5"/>
          <w:b w:val="0"/>
          <w:bCs w:val="0"/>
          <w:i w:val="0"/>
          <w:iCs w:val="0"/>
          <w:sz w:val="28"/>
          <w:szCs w:val="28"/>
        </w:rPr>
        <w:t xml:space="preserve"> от всех  расходов на 1-го ребенка.</w:t>
      </w:r>
    </w:p>
    <w:p w:rsidR="003D646B" w:rsidRPr="003D646B" w:rsidRDefault="003D646B" w:rsidP="003D646B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646B">
        <w:rPr>
          <w:rFonts w:ascii="Times New Roman" w:hAnsi="Times New Roman" w:cs="Times New Roman"/>
          <w:sz w:val="28"/>
          <w:szCs w:val="28"/>
        </w:rPr>
        <w:t>Дополнительные льготы по уплате родительской платы не установлены.</w:t>
      </w:r>
    </w:p>
    <w:p w:rsidR="003D646B" w:rsidRPr="003D646B" w:rsidRDefault="003D646B" w:rsidP="003D646B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646B">
        <w:rPr>
          <w:rFonts w:ascii="Times New Roman" w:hAnsi="Times New Roman" w:cs="Times New Roman"/>
          <w:sz w:val="28"/>
          <w:szCs w:val="28"/>
        </w:rPr>
        <w:t>В качестве материальной поддержки родителям выплачивается</w:t>
      </w:r>
      <w:r w:rsidRPr="003D646B">
        <w:rPr>
          <w:rStyle w:val="apple-converted-space"/>
          <w:rFonts w:ascii="Times New Roman" w:hAnsi="Times New Roman" w:cs="Times New Roman"/>
          <w:b/>
          <w:bCs/>
          <w:color w:val="666666"/>
          <w:sz w:val="28"/>
          <w:szCs w:val="28"/>
        </w:rPr>
        <w:t> </w:t>
      </w:r>
      <w:r w:rsidRPr="003D646B">
        <w:rPr>
          <w:rStyle w:val="a4"/>
          <w:rFonts w:ascii="Times New Roman" w:hAnsi="Times New Roman" w:cs="Times New Roman"/>
          <w:color w:val="666666"/>
          <w:sz w:val="28"/>
          <w:szCs w:val="28"/>
        </w:rPr>
        <w:t>компенсация:</w:t>
      </w:r>
      <w:r w:rsidRPr="003D646B">
        <w:rPr>
          <w:rFonts w:ascii="Times New Roman" w:hAnsi="Times New Roman" w:cs="Times New Roman"/>
          <w:sz w:val="28"/>
          <w:szCs w:val="28"/>
        </w:rPr>
        <w:t>                                     </w:t>
      </w:r>
      <w:r w:rsidR="00C83CBE">
        <w:rPr>
          <w:rFonts w:ascii="Times New Roman" w:hAnsi="Times New Roman" w:cs="Times New Roman"/>
          <w:sz w:val="28"/>
          <w:szCs w:val="28"/>
        </w:rPr>
        <w:t xml:space="preserve">                               </w:t>
      </w:r>
    </w:p>
    <w:p w:rsidR="003D646B" w:rsidRPr="003D646B" w:rsidRDefault="003D646B" w:rsidP="003D646B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646B">
        <w:rPr>
          <w:rFonts w:ascii="Times New Roman" w:hAnsi="Times New Roman" w:cs="Times New Roman"/>
          <w:sz w:val="28"/>
          <w:szCs w:val="28"/>
        </w:rPr>
        <w:t xml:space="preserve">- на первого ребенка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3D646B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%</w:t>
      </w:r>
      <w:r w:rsidRPr="003D646B">
        <w:rPr>
          <w:rFonts w:ascii="Times New Roman" w:hAnsi="Times New Roman" w:cs="Times New Roman"/>
          <w:sz w:val="28"/>
          <w:szCs w:val="28"/>
        </w:rPr>
        <w:t>;                                      </w:t>
      </w:r>
    </w:p>
    <w:p w:rsidR="003D646B" w:rsidRPr="003D646B" w:rsidRDefault="003D646B" w:rsidP="003D646B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646B">
        <w:rPr>
          <w:rFonts w:ascii="Times New Roman" w:hAnsi="Times New Roman" w:cs="Times New Roman"/>
          <w:sz w:val="28"/>
          <w:szCs w:val="28"/>
        </w:rPr>
        <w:t xml:space="preserve">- на второго ребенка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3D646B">
        <w:rPr>
          <w:rFonts w:ascii="Times New Roman" w:hAnsi="Times New Roman" w:cs="Times New Roman"/>
          <w:sz w:val="28"/>
          <w:szCs w:val="28"/>
        </w:rPr>
        <w:t xml:space="preserve"> 50</w:t>
      </w:r>
      <w:r>
        <w:rPr>
          <w:rFonts w:ascii="Times New Roman" w:hAnsi="Times New Roman" w:cs="Times New Roman"/>
          <w:sz w:val="28"/>
          <w:szCs w:val="28"/>
        </w:rPr>
        <w:t>%</w:t>
      </w:r>
      <w:r w:rsidRPr="003D646B">
        <w:rPr>
          <w:rFonts w:ascii="Times New Roman" w:hAnsi="Times New Roman" w:cs="Times New Roman"/>
          <w:sz w:val="28"/>
          <w:szCs w:val="28"/>
        </w:rPr>
        <w:t>;                                      </w:t>
      </w:r>
    </w:p>
    <w:p w:rsidR="003D646B" w:rsidRPr="00457A01" w:rsidRDefault="003D646B" w:rsidP="00457A01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3D646B">
        <w:rPr>
          <w:rFonts w:ascii="Times New Roman" w:hAnsi="Times New Roman" w:cs="Times New Roman"/>
          <w:sz w:val="28"/>
          <w:szCs w:val="28"/>
        </w:rPr>
        <w:t>на  третьего  ребенка  и  послед</w:t>
      </w:r>
      <w:r>
        <w:rPr>
          <w:rFonts w:ascii="Times New Roman" w:hAnsi="Times New Roman" w:cs="Times New Roman"/>
          <w:sz w:val="28"/>
          <w:szCs w:val="28"/>
        </w:rPr>
        <w:t>ующих  детей  -  в  размере  70%</w:t>
      </w:r>
      <w:r w:rsidRPr="003D646B">
        <w:rPr>
          <w:rFonts w:ascii="Times New Roman" w:hAnsi="Times New Roman" w:cs="Times New Roman"/>
          <w:sz w:val="28"/>
          <w:szCs w:val="28"/>
        </w:rPr>
        <w:t xml:space="preserve">  за  фактически  оплаченные  родителями  месяцы  присмотра </w:t>
      </w:r>
      <w:r w:rsidR="00457A01">
        <w:rPr>
          <w:rFonts w:ascii="Times New Roman" w:hAnsi="Times New Roman" w:cs="Times New Roman"/>
          <w:sz w:val="28"/>
          <w:szCs w:val="28"/>
        </w:rPr>
        <w:t xml:space="preserve"> </w:t>
      </w:r>
      <w:r w:rsidRPr="003D646B">
        <w:rPr>
          <w:rFonts w:ascii="Times New Roman" w:hAnsi="Times New Roman" w:cs="Times New Roman"/>
          <w:sz w:val="28"/>
          <w:szCs w:val="28"/>
        </w:rPr>
        <w:t xml:space="preserve">и </w:t>
      </w:r>
      <w:r w:rsidR="00457A01">
        <w:rPr>
          <w:rFonts w:ascii="Times New Roman" w:hAnsi="Times New Roman" w:cs="Times New Roman"/>
          <w:sz w:val="28"/>
          <w:szCs w:val="28"/>
        </w:rPr>
        <w:t xml:space="preserve"> </w:t>
      </w:r>
      <w:r w:rsidRPr="003D646B">
        <w:rPr>
          <w:rFonts w:ascii="Times New Roman" w:hAnsi="Times New Roman" w:cs="Times New Roman"/>
          <w:sz w:val="28"/>
          <w:szCs w:val="28"/>
        </w:rPr>
        <w:t>ухода за ребенком из расчета среднего размера родительской платы, но не более внесенной родителями суммы платы.</w:t>
      </w:r>
    </w:p>
    <w:p w:rsidR="00372470" w:rsidRDefault="00372470" w:rsidP="00372470">
      <w:pPr>
        <w:pStyle w:val="20"/>
        <w:spacing w:before="0" w:after="0" w:line="1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Размер и Порядок выплаты компенсации, а также перечень документов, необходимый для её получения, утвержден постановлением главы администрации (губернатора) Краснодарского края от 12 декабря 2013 года № 1460.</w:t>
      </w:r>
    </w:p>
    <w:p w:rsidR="00372470" w:rsidRDefault="00372470" w:rsidP="00372470">
      <w:pPr>
        <w:pStyle w:val="20"/>
        <w:tabs>
          <w:tab w:val="left" w:leader="underscore" w:pos="6378"/>
        </w:tabs>
        <w:spacing w:before="0" w:after="0" w:line="100" w:lineRule="atLeast"/>
        <w:ind w:firstLine="709"/>
        <w:jc w:val="both"/>
      </w:pPr>
      <w:proofErr w:type="gramStart"/>
      <w:r>
        <w:rPr>
          <w:sz w:val="28"/>
          <w:szCs w:val="28"/>
        </w:rPr>
        <w:t>Для получения компенсации родителю (законному представителю) необходимо обратиться</w:t>
      </w:r>
      <w:r w:rsidR="00457A01">
        <w:rPr>
          <w:sz w:val="28"/>
          <w:szCs w:val="28"/>
        </w:rPr>
        <w:t xml:space="preserve"> к заведующей</w:t>
      </w:r>
      <w:r w:rsidR="00C83CBE">
        <w:rPr>
          <w:sz w:val="28"/>
          <w:szCs w:val="28"/>
        </w:rPr>
        <w:t xml:space="preserve"> </w:t>
      </w:r>
      <w:r w:rsidR="00457A01">
        <w:rPr>
          <w:sz w:val="28"/>
          <w:szCs w:val="28"/>
        </w:rPr>
        <w:t xml:space="preserve"> </w:t>
      </w:r>
      <w:proofErr w:type="spellStart"/>
      <w:r w:rsidR="00457A01">
        <w:rPr>
          <w:sz w:val="28"/>
          <w:szCs w:val="28"/>
        </w:rPr>
        <w:t>Карабельниковой</w:t>
      </w:r>
      <w:proofErr w:type="spellEnd"/>
      <w:r w:rsidR="00457A01">
        <w:rPr>
          <w:sz w:val="28"/>
          <w:szCs w:val="28"/>
        </w:rPr>
        <w:t xml:space="preserve"> Елене Павловне, (тел. 8-(861-47)-2-13-37.</w:t>
      </w:r>
      <w:proofErr w:type="gramEnd"/>
    </w:p>
    <w:p w:rsidR="00457A01" w:rsidRPr="00457A01" w:rsidRDefault="00457A01" w:rsidP="00457A01">
      <w:pPr>
        <w:pStyle w:val="a9"/>
        <w:ind w:firstLine="709"/>
        <w:jc w:val="both"/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</w:pPr>
      <w:r w:rsidRPr="00457A01">
        <w:rPr>
          <w:rFonts w:ascii="Times New Roman" w:hAnsi="Times New Roman" w:cs="Times New Roman"/>
          <w:sz w:val="28"/>
          <w:szCs w:val="28"/>
        </w:rPr>
        <w:t>Вся   информация,   касающаяся   родительской   платы,   размещена на официальн</w:t>
      </w:r>
      <w:r w:rsidR="00C83CBE">
        <w:rPr>
          <w:rFonts w:ascii="Times New Roman" w:hAnsi="Times New Roman" w:cs="Times New Roman"/>
          <w:sz w:val="28"/>
          <w:szCs w:val="28"/>
        </w:rPr>
        <w:t>ом</w:t>
      </w:r>
      <w:r w:rsidRPr="00457A01">
        <w:rPr>
          <w:rFonts w:ascii="Times New Roman" w:hAnsi="Times New Roman" w:cs="Times New Roman"/>
          <w:sz w:val="28"/>
          <w:szCs w:val="28"/>
        </w:rPr>
        <w:t xml:space="preserve"> сайт</w:t>
      </w:r>
      <w:r w:rsidR="00C83CBE">
        <w:rPr>
          <w:rFonts w:ascii="Times New Roman" w:hAnsi="Times New Roman" w:cs="Times New Roman"/>
          <w:sz w:val="28"/>
          <w:szCs w:val="28"/>
        </w:rPr>
        <w:t>е детского сада</w:t>
      </w:r>
      <w:r w:rsidRPr="00457A01">
        <w:rPr>
          <w:rFonts w:ascii="Times New Roman" w:hAnsi="Times New Roman" w:cs="Times New Roman"/>
          <w:sz w:val="28"/>
          <w:szCs w:val="28"/>
        </w:rPr>
        <w:t xml:space="preserve"> в сети Интернет по адресу</w:t>
      </w:r>
      <w:r w:rsidRPr="006A1D68">
        <w:rPr>
          <w:rFonts w:ascii="Times New Roman" w:hAnsi="Times New Roman" w:cs="Times New Roman"/>
          <w:b/>
          <w:sz w:val="28"/>
          <w:szCs w:val="28"/>
        </w:rPr>
        <w:t>:     </w:t>
      </w:r>
      <w:hyperlink r:id="rId6" w:history="1">
        <w:r w:rsidRPr="006A1D68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eastAsia="ru-RU"/>
          </w:rPr>
          <w:t>http://portal.kubannet.ru/school4786</w:t>
        </w:r>
      </w:hyperlink>
    </w:p>
    <w:p w:rsidR="00C83CBE" w:rsidRDefault="00457A01" w:rsidP="00457A01">
      <w:pPr>
        <w:pStyle w:val="a9"/>
        <w:ind w:firstLine="709"/>
        <w:jc w:val="both"/>
        <w:rPr>
          <w:rStyle w:val="apple-converted-space"/>
          <w:rFonts w:ascii="Times New Roman" w:hAnsi="Times New Roman" w:cs="Times New Roman"/>
          <w:color w:val="666666"/>
          <w:sz w:val="28"/>
          <w:szCs w:val="28"/>
        </w:rPr>
      </w:pPr>
      <w:r w:rsidRPr="00457A01">
        <w:rPr>
          <w:rFonts w:ascii="Times New Roman" w:hAnsi="Times New Roman" w:cs="Times New Roman"/>
          <w:sz w:val="28"/>
          <w:szCs w:val="28"/>
        </w:rPr>
        <w:t>   </w:t>
      </w:r>
      <w:r w:rsidRPr="00457A01">
        <w:rPr>
          <w:rStyle w:val="apple-converted-space"/>
          <w:rFonts w:ascii="Times New Roman" w:hAnsi="Times New Roman" w:cs="Times New Roman"/>
          <w:color w:val="666666"/>
          <w:sz w:val="28"/>
          <w:szCs w:val="28"/>
        </w:rPr>
        <w:t> </w:t>
      </w:r>
      <w:r w:rsidRPr="00457A01">
        <w:rPr>
          <w:rFonts w:ascii="Times New Roman" w:hAnsi="Times New Roman" w:cs="Times New Roman"/>
          <w:sz w:val="28"/>
          <w:szCs w:val="28"/>
        </w:rPr>
        <w:t>Также     задать     свои     вопросы     Вы     можете     по     телефону</w:t>
      </w:r>
      <w:r w:rsidRPr="00457A01">
        <w:rPr>
          <w:rStyle w:val="apple-converted-space"/>
          <w:rFonts w:ascii="Times New Roman" w:hAnsi="Times New Roman" w:cs="Times New Roman"/>
          <w:color w:val="666666"/>
          <w:sz w:val="28"/>
          <w:szCs w:val="28"/>
        </w:rPr>
        <w:t> </w:t>
      </w:r>
    </w:p>
    <w:p w:rsidR="00457A01" w:rsidRPr="00E16AD0" w:rsidRDefault="00E16AD0" w:rsidP="00C83CBE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E16AD0">
        <w:rPr>
          <w:rFonts w:ascii="Times New Roman" w:hAnsi="Times New Roman" w:cs="Times New Roman"/>
          <w:sz w:val="28"/>
          <w:szCs w:val="28"/>
        </w:rPr>
        <w:t>8-(861-47)-2-13-37.</w:t>
      </w:r>
    </w:p>
    <w:p w:rsidR="00372470" w:rsidRDefault="00FA23E8" w:rsidP="00372470">
      <w:pPr>
        <w:pStyle w:val="a7"/>
      </w:pPr>
      <w:fldSimple w:instr=" TOC "/>
    </w:p>
    <w:p w:rsidR="00372470" w:rsidRDefault="00372470"/>
    <w:sectPr w:rsidR="00372470" w:rsidSect="0092256E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vertAlign w:val="baseline"/>
        <w:lang w:val="ru-RU" w:eastAsia="ru-RU" w:bidi="ru-RU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2.%3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2.%3.%4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2.%3.%4.%5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2.%3.%4.%5.%6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2.%3.%4.%5.%6.%7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2.%3.%4.%5.%6.%7.%8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2.%3.%4.%5.%6.%7.%8.%9"/>
      <w:lvlJc w:val="left"/>
      <w:pPr>
        <w:tabs>
          <w:tab w:val="num" w:pos="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40C3"/>
    <w:rsid w:val="00372470"/>
    <w:rsid w:val="003D646B"/>
    <w:rsid w:val="00457A01"/>
    <w:rsid w:val="006A1D68"/>
    <w:rsid w:val="00785F60"/>
    <w:rsid w:val="0092256E"/>
    <w:rsid w:val="00C032A0"/>
    <w:rsid w:val="00C83CBE"/>
    <w:rsid w:val="00E16AD0"/>
    <w:rsid w:val="00EB40C3"/>
    <w:rsid w:val="00F36FF5"/>
    <w:rsid w:val="00FA23E8"/>
    <w:rsid w:val="00FC21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1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B40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B40C3"/>
    <w:rPr>
      <w:b/>
      <w:bCs/>
    </w:rPr>
  </w:style>
  <w:style w:type="character" w:customStyle="1" w:styleId="apple-converted-space">
    <w:name w:val="apple-converted-space"/>
    <w:basedOn w:val="a0"/>
    <w:rsid w:val="00EB40C3"/>
  </w:style>
  <w:style w:type="character" w:styleId="a5">
    <w:name w:val="Emphasis"/>
    <w:basedOn w:val="a0"/>
    <w:uiPriority w:val="20"/>
    <w:qFormat/>
    <w:rsid w:val="00EB40C3"/>
    <w:rPr>
      <w:i/>
      <w:iCs/>
    </w:rPr>
  </w:style>
  <w:style w:type="character" w:styleId="a6">
    <w:name w:val="Hyperlink"/>
    <w:basedOn w:val="a0"/>
    <w:uiPriority w:val="99"/>
    <w:semiHidden/>
    <w:unhideWhenUsed/>
    <w:rsid w:val="00EB40C3"/>
    <w:rPr>
      <w:color w:val="0000FF"/>
      <w:u w:val="single"/>
    </w:rPr>
  </w:style>
  <w:style w:type="character" w:customStyle="1" w:styleId="5">
    <w:name w:val="Основной текст (5) + Не полужирный;Не курсив"/>
    <w:basedOn w:val="a0"/>
    <w:rsid w:val="00372470"/>
    <w:rPr>
      <w:rFonts w:ascii="Times New Roman" w:eastAsia="Times New Roman" w:hAnsi="Times New Roman" w:cs="Times New Roman"/>
      <w:b/>
      <w:bCs/>
      <w:i/>
      <w:iCs/>
      <w:cap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vertAlign w:val="baseline"/>
      <w:lang w:val="ru-RU" w:eastAsia="ru-RU" w:bidi="ru-RU"/>
    </w:rPr>
  </w:style>
  <w:style w:type="character" w:customStyle="1" w:styleId="2">
    <w:name w:val="Основной текст (2) + Полужирный;Курсив"/>
    <w:basedOn w:val="a0"/>
    <w:rsid w:val="00372470"/>
    <w:rPr>
      <w:rFonts w:ascii="Times New Roman" w:eastAsia="Times New Roman" w:hAnsi="Times New Roman" w:cs="Times New Roman"/>
      <w:b/>
      <w:bCs/>
      <w:i/>
      <w:iCs/>
      <w:cap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vertAlign w:val="baseline"/>
      <w:lang w:val="ru-RU" w:eastAsia="ru-RU" w:bidi="ru-RU"/>
    </w:rPr>
  </w:style>
  <w:style w:type="paragraph" w:styleId="a7">
    <w:name w:val="Body Text"/>
    <w:basedOn w:val="a"/>
    <w:link w:val="a8"/>
    <w:rsid w:val="00372470"/>
    <w:pPr>
      <w:suppressAutoHyphens/>
      <w:spacing w:after="12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customStyle="1" w:styleId="a8">
    <w:name w:val="Основной текст Знак"/>
    <w:basedOn w:val="a0"/>
    <w:link w:val="a7"/>
    <w:rsid w:val="00372470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customStyle="1" w:styleId="20">
    <w:name w:val="Основной текст (2)"/>
    <w:basedOn w:val="a"/>
    <w:rsid w:val="00372470"/>
    <w:pPr>
      <w:shd w:val="clear" w:color="auto" w:fill="FFFFFF"/>
      <w:suppressAutoHyphens/>
      <w:spacing w:before="360" w:after="120" w:line="221" w:lineRule="exact"/>
    </w:pPr>
    <w:rPr>
      <w:rFonts w:ascii="Times New Roman" w:eastAsia="Times New Roman" w:hAnsi="Times New Roman" w:cs="Times New Roman"/>
      <w:color w:val="000000"/>
      <w:sz w:val="19"/>
      <w:szCs w:val="19"/>
      <w:lang w:eastAsia="ru-RU" w:bidi="ru-RU"/>
    </w:rPr>
  </w:style>
  <w:style w:type="paragraph" w:customStyle="1" w:styleId="50">
    <w:name w:val="Основной текст (5)"/>
    <w:basedOn w:val="a"/>
    <w:rsid w:val="00372470"/>
    <w:pPr>
      <w:shd w:val="clear" w:color="auto" w:fill="FFFFFF"/>
      <w:suppressAutoHyphens/>
      <w:spacing w:after="120" w:line="0" w:lineRule="atLeast"/>
      <w:jc w:val="both"/>
    </w:pPr>
    <w:rPr>
      <w:rFonts w:ascii="Times New Roman" w:eastAsia="Times New Roman" w:hAnsi="Times New Roman" w:cs="Times New Roman"/>
      <w:b/>
      <w:bCs/>
      <w:i/>
      <w:iCs/>
      <w:color w:val="000000"/>
      <w:sz w:val="19"/>
      <w:szCs w:val="19"/>
      <w:lang w:eastAsia="ru-RU" w:bidi="ru-RU"/>
    </w:rPr>
  </w:style>
  <w:style w:type="paragraph" w:customStyle="1" w:styleId="3">
    <w:name w:val="Оглавление (3)"/>
    <w:basedOn w:val="a"/>
    <w:rsid w:val="00372470"/>
    <w:pPr>
      <w:shd w:val="clear" w:color="auto" w:fill="FFFFFF"/>
      <w:suppressAutoHyphens/>
      <w:spacing w:after="0" w:line="187" w:lineRule="exact"/>
      <w:jc w:val="both"/>
    </w:pPr>
    <w:rPr>
      <w:rFonts w:ascii="Times New Roman" w:eastAsia="Times New Roman" w:hAnsi="Times New Roman" w:cs="Times New Roman"/>
      <w:b/>
      <w:bCs/>
      <w:color w:val="000000"/>
      <w:sz w:val="15"/>
      <w:szCs w:val="15"/>
      <w:lang w:eastAsia="ru-RU" w:bidi="ru-RU"/>
    </w:rPr>
  </w:style>
  <w:style w:type="paragraph" w:styleId="a9">
    <w:name w:val="No Spacing"/>
    <w:uiPriority w:val="1"/>
    <w:qFormat/>
    <w:rsid w:val="0092256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portal.kubannet.ru/school478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518A3C-BF26-4DD8-8FF1-49CB641F3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385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9</cp:revision>
  <cp:lastPrinted>2017-05-17T08:18:00Z</cp:lastPrinted>
  <dcterms:created xsi:type="dcterms:W3CDTF">2017-05-15T13:29:00Z</dcterms:created>
  <dcterms:modified xsi:type="dcterms:W3CDTF">2017-05-17T08:24:00Z</dcterms:modified>
</cp:coreProperties>
</file>